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115ED10A"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53320E">
        <w:rPr>
          <w:rFonts w:ascii="Times New Roman" w:hAnsi="Times New Roman" w:cs="Times New Roman"/>
          <w:b/>
          <w:sz w:val="28"/>
          <w:szCs w:val="28"/>
        </w:rPr>
        <w:t>OCTOBER 10</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267325">
      <w:pPr>
        <w:ind w:left="-360" w:right="-44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267325">
      <w:pPr>
        <w:spacing w:after="0" w:line="240" w:lineRule="auto"/>
        <w:ind w:left="-360" w:right="-446"/>
        <w:rPr>
          <w:rFonts w:ascii="Arial" w:hAnsi="Arial" w:cs="Arial"/>
          <w:b/>
          <w:sz w:val="24"/>
          <w:szCs w:val="24"/>
        </w:rPr>
      </w:pPr>
    </w:p>
    <w:p w14:paraId="23402F5F" w14:textId="6EA989A1" w:rsidR="00E37974" w:rsidRDefault="00E37974" w:rsidP="00267325">
      <w:pPr>
        <w:spacing w:after="0" w:line="240" w:lineRule="auto"/>
        <w:ind w:left="-360" w:right="-44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sidR="001812A9">
        <w:rPr>
          <w:rFonts w:ascii="Arial" w:hAnsi="Arial" w:cs="Arial"/>
          <w:sz w:val="24"/>
          <w:szCs w:val="24"/>
        </w:rPr>
        <w:t xml:space="preserve"> meeting on Wednesday,</w:t>
      </w:r>
      <w:r>
        <w:rPr>
          <w:rFonts w:ascii="Arial" w:hAnsi="Arial" w:cs="Arial"/>
          <w:sz w:val="24"/>
          <w:szCs w:val="24"/>
        </w:rPr>
        <w:t xml:space="preserve"> </w:t>
      </w:r>
      <w:r w:rsidR="0053320E">
        <w:rPr>
          <w:rFonts w:ascii="Arial" w:hAnsi="Arial" w:cs="Arial"/>
          <w:sz w:val="24"/>
          <w:szCs w:val="24"/>
        </w:rPr>
        <w:t>October 10</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267325">
      <w:pPr>
        <w:spacing w:after="0" w:line="240" w:lineRule="auto"/>
        <w:ind w:left="-360" w:right="-446"/>
        <w:rPr>
          <w:rFonts w:ascii="Arial" w:hAnsi="Arial" w:cs="Arial"/>
          <w:sz w:val="24"/>
          <w:szCs w:val="24"/>
        </w:rPr>
      </w:pPr>
    </w:p>
    <w:p w14:paraId="1581CA98" w14:textId="08638543" w:rsidR="008C7AF1" w:rsidRDefault="00FD0F9B" w:rsidP="00267325">
      <w:pPr>
        <w:spacing w:after="0" w:line="240" w:lineRule="auto"/>
        <w:ind w:left="-360" w:right="-446"/>
        <w:rPr>
          <w:rFonts w:ascii="Arial" w:hAnsi="Arial" w:cs="Arial"/>
          <w:sz w:val="24"/>
          <w:szCs w:val="24"/>
        </w:rPr>
      </w:pPr>
      <w:r>
        <w:rPr>
          <w:rFonts w:ascii="Arial" w:hAnsi="Arial" w:cs="Arial"/>
          <w:sz w:val="24"/>
          <w:szCs w:val="24"/>
        </w:rPr>
        <w:t>Selectboard members present:</w:t>
      </w:r>
      <w:r w:rsidR="007F5E15">
        <w:rPr>
          <w:rFonts w:ascii="Arial" w:hAnsi="Arial" w:cs="Arial"/>
          <w:sz w:val="24"/>
          <w:szCs w:val="24"/>
        </w:rPr>
        <w:t xml:space="preserve"> </w:t>
      </w:r>
      <w:r w:rsidR="00057FD4">
        <w:rPr>
          <w:rFonts w:ascii="Arial" w:hAnsi="Arial" w:cs="Arial"/>
          <w:sz w:val="24"/>
          <w:szCs w:val="24"/>
        </w:rPr>
        <w:t>Keith Bronson, Chair;</w:t>
      </w:r>
      <w:r w:rsidR="00685170">
        <w:rPr>
          <w:rFonts w:ascii="Arial" w:hAnsi="Arial" w:cs="Arial"/>
          <w:sz w:val="24"/>
          <w:szCs w:val="24"/>
        </w:rPr>
        <w:t xml:space="preserve"> Greg Brown, Vice Chair;</w:t>
      </w:r>
      <w:r w:rsidR="00057FD4">
        <w:rPr>
          <w:rFonts w:ascii="Arial" w:hAnsi="Arial" w:cs="Arial"/>
          <w:sz w:val="24"/>
          <w:szCs w:val="24"/>
        </w:rPr>
        <w:t xml:space="preserve"> </w:t>
      </w:r>
      <w:r w:rsidR="0010048B">
        <w:rPr>
          <w:rFonts w:ascii="Arial" w:hAnsi="Arial" w:cs="Arial"/>
          <w:sz w:val="24"/>
          <w:szCs w:val="24"/>
        </w:rPr>
        <w:t xml:space="preserve">members </w:t>
      </w:r>
      <w:r w:rsidR="00685170">
        <w:rPr>
          <w:rFonts w:ascii="Arial" w:hAnsi="Arial" w:cs="Arial"/>
          <w:sz w:val="24"/>
          <w:szCs w:val="24"/>
        </w:rPr>
        <w:t>Allan</w:t>
      </w:r>
      <w:r w:rsidR="00880E4D">
        <w:rPr>
          <w:rFonts w:ascii="Arial" w:hAnsi="Arial" w:cs="Arial"/>
          <w:sz w:val="24"/>
          <w:szCs w:val="24"/>
        </w:rPr>
        <w:t xml:space="preserve"> Twitchell </w:t>
      </w:r>
      <w:r w:rsidR="003B0E26">
        <w:rPr>
          <w:rFonts w:ascii="Arial" w:hAnsi="Arial" w:cs="Arial"/>
          <w:sz w:val="24"/>
          <w:szCs w:val="24"/>
        </w:rPr>
        <w:t>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267325">
      <w:pPr>
        <w:spacing w:after="0" w:line="240" w:lineRule="auto"/>
        <w:ind w:left="-360" w:right="-446"/>
        <w:rPr>
          <w:rFonts w:ascii="Arial" w:hAnsi="Arial" w:cs="Arial"/>
          <w:sz w:val="24"/>
          <w:szCs w:val="24"/>
        </w:rPr>
      </w:pPr>
      <w:r>
        <w:rPr>
          <w:rFonts w:ascii="Arial" w:hAnsi="Arial" w:cs="Arial"/>
          <w:sz w:val="24"/>
          <w:szCs w:val="24"/>
        </w:rPr>
        <w:t xml:space="preserve">  </w:t>
      </w:r>
    </w:p>
    <w:p w14:paraId="6608C184" w14:textId="5687260E" w:rsidR="003534A9" w:rsidRDefault="00E37974" w:rsidP="00D46F55">
      <w:pPr>
        <w:spacing w:after="0" w:line="240" w:lineRule="auto"/>
        <w:ind w:left="-360" w:right="-44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C4792">
        <w:rPr>
          <w:rFonts w:ascii="Arial" w:hAnsi="Arial" w:cs="Arial"/>
          <w:sz w:val="24"/>
          <w:szCs w:val="24"/>
        </w:rPr>
        <w:t>.</w:t>
      </w:r>
      <w:r w:rsidR="009C026D">
        <w:rPr>
          <w:rFonts w:ascii="Arial" w:hAnsi="Arial" w:cs="Arial"/>
          <w:sz w:val="24"/>
          <w:szCs w:val="24"/>
        </w:rPr>
        <w:t xml:space="preserve"> </w:t>
      </w:r>
    </w:p>
    <w:p w14:paraId="6554B8A4" w14:textId="77777777" w:rsidR="00444F22" w:rsidRDefault="00444F22" w:rsidP="00267325">
      <w:pPr>
        <w:spacing w:after="0" w:line="240" w:lineRule="auto"/>
        <w:ind w:left="-360" w:right="-446"/>
        <w:rPr>
          <w:rFonts w:ascii="Arial" w:hAnsi="Arial" w:cs="Arial"/>
          <w:sz w:val="24"/>
          <w:szCs w:val="24"/>
        </w:rPr>
      </w:pPr>
    </w:p>
    <w:p w14:paraId="28350C7B" w14:textId="77777777" w:rsidR="00B92074" w:rsidRPr="008020DE" w:rsidRDefault="00B92074" w:rsidP="00267325">
      <w:pPr>
        <w:spacing w:after="0" w:line="240" w:lineRule="auto"/>
        <w:ind w:left="-360" w:right="-44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19052840" w:rsidR="008E7D88" w:rsidRPr="00BF7F2E" w:rsidRDefault="00057FD4" w:rsidP="00267325">
      <w:pPr>
        <w:spacing w:after="0" w:line="240" w:lineRule="auto"/>
        <w:ind w:left="-360" w:right="-446"/>
        <w:rPr>
          <w:rFonts w:ascii="Arial" w:hAnsi="Arial" w:cs="Arial"/>
          <w:b/>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FE6A04">
        <w:rPr>
          <w:rFonts w:ascii="Arial" w:hAnsi="Arial" w:cs="Arial"/>
          <w:sz w:val="24"/>
          <w:szCs w:val="24"/>
        </w:rPr>
        <w:t>3</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r w:rsidR="00BE4093">
        <w:rPr>
          <w:rFonts w:ascii="Arial" w:hAnsi="Arial" w:cs="Arial"/>
          <w:sz w:val="24"/>
          <w:szCs w:val="24"/>
        </w:rPr>
        <w:t xml:space="preserve">There were </w:t>
      </w:r>
      <w:r w:rsidR="00A048A1">
        <w:rPr>
          <w:rFonts w:ascii="Arial" w:hAnsi="Arial" w:cs="Arial"/>
          <w:sz w:val="24"/>
          <w:szCs w:val="24"/>
        </w:rPr>
        <w:t>several additions</w:t>
      </w:r>
      <w:r w:rsidR="00BE4093">
        <w:rPr>
          <w:rFonts w:ascii="Arial" w:hAnsi="Arial" w:cs="Arial"/>
          <w:sz w:val="24"/>
          <w:szCs w:val="24"/>
        </w:rPr>
        <w:t xml:space="preserve"> to the agenda</w:t>
      </w:r>
      <w:r w:rsidR="001470CE">
        <w:rPr>
          <w:rFonts w:ascii="Arial" w:hAnsi="Arial" w:cs="Arial"/>
          <w:sz w:val="24"/>
          <w:szCs w:val="24"/>
        </w:rPr>
        <w:t xml:space="preserve"> (highway grant, MRGP and </w:t>
      </w:r>
      <w:r w:rsidR="004B58D5">
        <w:rPr>
          <w:rFonts w:ascii="Arial" w:hAnsi="Arial" w:cs="Arial"/>
          <w:sz w:val="24"/>
          <w:szCs w:val="24"/>
        </w:rPr>
        <w:t>fill roadcrew position)</w:t>
      </w:r>
      <w:r w:rsidR="00BE4093">
        <w:rPr>
          <w:rFonts w:ascii="Arial" w:hAnsi="Arial" w:cs="Arial"/>
          <w:sz w:val="24"/>
          <w:szCs w:val="24"/>
        </w:rPr>
        <w:t>.</w:t>
      </w:r>
    </w:p>
    <w:p w14:paraId="45552C88" w14:textId="77777777" w:rsidR="0054026E" w:rsidRPr="00BF7F2E" w:rsidRDefault="0054026E" w:rsidP="00267325">
      <w:pPr>
        <w:spacing w:after="0" w:line="240" w:lineRule="auto"/>
        <w:ind w:left="-360" w:right="-446"/>
        <w:rPr>
          <w:rFonts w:ascii="Arial" w:hAnsi="Arial" w:cs="Arial"/>
          <w:b/>
          <w:sz w:val="24"/>
          <w:szCs w:val="24"/>
        </w:rPr>
      </w:pPr>
    </w:p>
    <w:p w14:paraId="2A60B444" w14:textId="73A57CA3" w:rsidR="00B245BF" w:rsidRDefault="008E7D88" w:rsidP="00267325">
      <w:pPr>
        <w:spacing w:after="0" w:line="240" w:lineRule="auto"/>
        <w:ind w:left="-360" w:right="-44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38028F">
        <w:rPr>
          <w:rFonts w:ascii="Arial" w:hAnsi="Arial" w:cs="Arial"/>
          <w:sz w:val="24"/>
          <w:szCs w:val="24"/>
        </w:rPr>
        <w:t>none</w:t>
      </w:r>
    </w:p>
    <w:p w14:paraId="25DCFDB9" w14:textId="29FE7AB3" w:rsidR="00CE3510" w:rsidRDefault="00CE3510" w:rsidP="00267325">
      <w:pPr>
        <w:spacing w:after="0" w:line="240" w:lineRule="auto"/>
        <w:ind w:left="-360" w:right="-446"/>
        <w:rPr>
          <w:rFonts w:ascii="Arial" w:hAnsi="Arial" w:cs="Arial"/>
          <w:sz w:val="24"/>
          <w:szCs w:val="24"/>
        </w:rPr>
      </w:pPr>
    </w:p>
    <w:p w14:paraId="0511AFE7" w14:textId="485906DD" w:rsidR="0053320E" w:rsidRDefault="0053320E" w:rsidP="006A135C">
      <w:pPr>
        <w:spacing w:after="0" w:line="240" w:lineRule="auto"/>
        <w:ind w:left="-360" w:right="-446"/>
        <w:rPr>
          <w:rFonts w:ascii="Arial" w:hAnsi="Arial" w:cs="Arial"/>
          <w:b/>
          <w:sz w:val="24"/>
          <w:szCs w:val="24"/>
          <w:u w:val="single"/>
        </w:rPr>
      </w:pPr>
      <w:r>
        <w:rPr>
          <w:rFonts w:ascii="Arial" w:hAnsi="Arial" w:cs="Arial"/>
          <w:b/>
          <w:sz w:val="24"/>
          <w:szCs w:val="24"/>
          <w:u w:val="single"/>
        </w:rPr>
        <w:t>Review and approve Access Permit for Butterfield/Crosier</w:t>
      </w:r>
    </w:p>
    <w:p w14:paraId="1D75D0B3" w14:textId="230E3F2E" w:rsidR="0053320E" w:rsidRDefault="00685170" w:rsidP="006A135C">
      <w:pPr>
        <w:spacing w:after="0" w:line="240" w:lineRule="auto"/>
        <w:ind w:left="-360" w:right="-446"/>
        <w:rPr>
          <w:rFonts w:ascii="Arial" w:hAnsi="Arial" w:cs="Arial"/>
          <w:b/>
          <w:sz w:val="24"/>
          <w:szCs w:val="24"/>
        </w:rPr>
      </w:pPr>
      <w:r>
        <w:rPr>
          <w:rFonts w:ascii="Arial" w:hAnsi="Arial" w:cs="Arial"/>
          <w:b/>
          <w:sz w:val="24"/>
          <w:szCs w:val="24"/>
        </w:rPr>
        <w:t>A motion was made by</w:t>
      </w:r>
      <w:r w:rsidR="00943F46">
        <w:rPr>
          <w:rFonts w:ascii="Arial" w:hAnsi="Arial" w:cs="Arial"/>
          <w:b/>
          <w:sz w:val="24"/>
          <w:szCs w:val="24"/>
        </w:rPr>
        <w:t xml:space="preserve"> Robin Kingsley</w:t>
      </w:r>
      <w:r>
        <w:rPr>
          <w:rFonts w:ascii="Arial" w:hAnsi="Arial" w:cs="Arial"/>
          <w:b/>
          <w:sz w:val="24"/>
          <w:szCs w:val="24"/>
        </w:rPr>
        <w:t xml:space="preserve"> to approve and sign the access permit </w:t>
      </w:r>
      <w:r w:rsidR="00903602">
        <w:rPr>
          <w:rFonts w:ascii="Arial" w:hAnsi="Arial" w:cs="Arial"/>
          <w:b/>
          <w:sz w:val="24"/>
          <w:szCs w:val="24"/>
        </w:rPr>
        <w:t xml:space="preserve">for 232 Hilltop Drive </w:t>
      </w:r>
      <w:r>
        <w:rPr>
          <w:rFonts w:ascii="Arial" w:hAnsi="Arial" w:cs="Arial"/>
          <w:b/>
          <w:sz w:val="24"/>
          <w:szCs w:val="24"/>
        </w:rPr>
        <w:t xml:space="preserve">as submitted, seconded by </w:t>
      </w:r>
      <w:r w:rsidR="00943F46">
        <w:rPr>
          <w:rFonts w:ascii="Arial" w:hAnsi="Arial" w:cs="Arial"/>
          <w:b/>
          <w:sz w:val="24"/>
          <w:szCs w:val="24"/>
        </w:rPr>
        <w:t>Greg Brown</w:t>
      </w:r>
      <w:r>
        <w:rPr>
          <w:rFonts w:ascii="Arial" w:hAnsi="Arial" w:cs="Arial"/>
          <w:b/>
          <w:sz w:val="24"/>
          <w:szCs w:val="24"/>
        </w:rPr>
        <w:t>, all in favor.</w:t>
      </w:r>
    </w:p>
    <w:p w14:paraId="38A033B9" w14:textId="77777777" w:rsidR="00685170" w:rsidRPr="00685170" w:rsidRDefault="00685170" w:rsidP="006A135C">
      <w:pPr>
        <w:spacing w:after="0" w:line="240" w:lineRule="auto"/>
        <w:ind w:left="-360" w:right="-446"/>
        <w:rPr>
          <w:rFonts w:ascii="Arial" w:hAnsi="Arial" w:cs="Arial"/>
          <w:b/>
          <w:sz w:val="24"/>
          <w:szCs w:val="24"/>
        </w:rPr>
      </w:pPr>
    </w:p>
    <w:p w14:paraId="5A5CA61C" w14:textId="0195507D" w:rsidR="006A135C" w:rsidRDefault="006F4029" w:rsidP="006A135C">
      <w:pPr>
        <w:spacing w:after="0" w:line="240" w:lineRule="auto"/>
        <w:ind w:left="-360" w:right="-446"/>
        <w:rPr>
          <w:rFonts w:ascii="Arial" w:hAnsi="Arial" w:cs="Arial"/>
          <w:sz w:val="24"/>
          <w:szCs w:val="24"/>
        </w:rPr>
      </w:pPr>
      <w:r>
        <w:rPr>
          <w:rFonts w:ascii="Arial" w:hAnsi="Arial" w:cs="Arial"/>
          <w:b/>
          <w:sz w:val="24"/>
          <w:szCs w:val="24"/>
          <w:u w:val="single"/>
        </w:rPr>
        <w:t>Sewer Department</w:t>
      </w:r>
      <w:r w:rsidR="0053320E">
        <w:rPr>
          <w:rFonts w:ascii="Arial" w:hAnsi="Arial" w:cs="Arial"/>
          <w:b/>
          <w:sz w:val="24"/>
          <w:szCs w:val="24"/>
          <w:u w:val="single"/>
        </w:rPr>
        <w:t>, review and sign loan application</w:t>
      </w:r>
    </w:p>
    <w:p w14:paraId="44BFE2F6" w14:textId="29A513DB" w:rsidR="008D02A9" w:rsidRDefault="00685170" w:rsidP="00267325">
      <w:pPr>
        <w:spacing w:after="0" w:line="240" w:lineRule="auto"/>
        <w:ind w:left="-360" w:right="-446"/>
        <w:rPr>
          <w:rFonts w:ascii="Arial" w:hAnsi="Arial" w:cs="Arial"/>
          <w:b/>
          <w:sz w:val="24"/>
          <w:szCs w:val="24"/>
        </w:rPr>
      </w:pPr>
      <w:r>
        <w:rPr>
          <w:rFonts w:ascii="Arial" w:hAnsi="Arial" w:cs="Arial"/>
          <w:sz w:val="24"/>
          <w:szCs w:val="24"/>
        </w:rPr>
        <w:t xml:space="preserve">Gig Zboray noted that as soon as the signed engineering agreement was submitted to the state we were asked if the Clean Water Fund loan application was complete.  Gig started working on that immediately.  </w:t>
      </w:r>
      <w:r w:rsidRPr="00685170">
        <w:rPr>
          <w:rFonts w:ascii="Arial" w:hAnsi="Arial" w:cs="Arial"/>
          <w:b/>
          <w:sz w:val="24"/>
          <w:szCs w:val="24"/>
        </w:rPr>
        <w:t xml:space="preserve">A motion was made by </w:t>
      </w:r>
      <w:r w:rsidR="00943F46">
        <w:rPr>
          <w:rFonts w:ascii="Arial" w:hAnsi="Arial" w:cs="Arial"/>
          <w:b/>
          <w:sz w:val="24"/>
          <w:szCs w:val="24"/>
        </w:rPr>
        <w:t xml:space="preserve">Robin Kingsley </w:t>
      </w:r>
      <w:r w:rsidRPr="00685170">
        <w:rPr>
          <w:rFonts w:ascii="Arial" w:hAnsi="Arial" w:cs="Arial"/>
          <w:b/>
          <w:sz w:val="24"/>
          <w:szCs w:val="24"/>
        </w:rPr>
        <w:t xml:space="preserve">to approve and sign the loan </w:t>
      </w:r>
      <w:r w:rsidR="00FC4792">
        <w:rPr>
          <w:rFonts w:ascii="Arial" w:hAnsi="Arial" w:cs="Arial"/>
          <w:b/>
          <w:sz w:val="24"/>
          <w:szCs w:val="24"/>
        </w:rPr>
        <w:t>application</w:t>
      </w:r>
      <w:r w:rsidR="00D01589">
        <w:rPr>
          <w:rFonts w:ascii="Arial" w:hAnsi="Arial" w:cs="Arial"/>
          <w:b/>
          <w:sz w:val="24"/>
          <w:szCs w:val="24"/>
        </w:rPr>
        <w:t xml:space="preserve"> in the amount of $69,436 for engineering fees for step </w:t>
      </w:r>
      <w:proofErr w:type="gramStart"/>
      <w:r w:rsidR="00D01589">
        <w:rPr>
          <w:rFonts w:ascii="Arial" w:hAnsi="Arial" w:cs="Arial"/>
          <w:b/>
          <w:sz w:val="24"/>
          <w:szCs w:val="24"/>
        </w:rPr>
        <w:t>one of the 20 year</w:t>
      </w:r>
      <w:proofErr w:type="gramEnd"/>
      <w:r w:rsidR="00D01589">
        <w:rPr>
          <w:rFonts w:ascii="Arial" w:hAnsi="Arial" w:cs="Arial"/>
          <w:b/>
          <w:sz w:val="24"/>
          <w:szCs w:val="24"/>
        </w:rPr>
        <w:t xml:space="preserve"> evaluation of the two sewer plants</w:t>
      </w:r>
      <w:r w:rsidRPr="00685170">
        <w:rPr>
          <w:rFonts w:ascii="Arial" w:hAnsi="Arial" w:cs="Arial"/>
          <w:b/>
          <w:sz w:val="24"/>
          <w:szCs w:val="24"/>
        </w:rPr>
        <w:t xml:space="preserve">, seconded by </w:t>
      </w:r>
      <w:r w:rsidR="00943F46">
        <w:rPr>
          <w:rFonts w:ascii="Arial" w:hAnsi="Arial" w:cs="Arial"/>
          <w:b/>
          <w:sz w:val="24"/>
          <w:szCs w:val="24"/>
        </w:rPr>
        <w:t>Allan Twitchell</w:t>
      </w:r>
      <w:r w:rsidRPr="00685170">
        <w:rPr>
          <w:rFonts w:ascii="Arial" w:hAnsi="Arial" w:cs="Arial"/>
          <w:b/>
          <w:sz w:val="24"/>
          <w:szCs w:val="24"/>
        </w:rPr>
        <w:t>, all in favor.</w:t>
      </w:r>
    </w:p>
    <w:p w14:paraId="2A6DDEE2" w14:textId="540C412B" w:rsidR="00BB6537" w:rsidRDefault="00BB6537" w:rsidP="00267325">
      <w:pPr>
        <w:spacing w:after="0" w:line="240" w:lineRule="auto"/>
        <w:ind w:left="-360" w:right="-446"/>
        <w:rPr>
          <w:rFonts w:ascii="Arial" w:hAnsi="Arial" w:cs="Arial"/>
          <w:b/>
          <w:sz w:val="24"/>
          <w:szCs w:val="24"/>
        </w:rPr>
      </w:pPr>
    </w:p>
    <w:p w14:paraId="752CE9E1" w14:textId="3FF58B23" w:rsidR="00BB6537" w:rsidRPr="00F46AD2" w:rsidRDefault="00BB15FE" w:rsidP="00267325">
      <w:pPr>
        <w:spacing w:after="0" w:line="240" w:lineRule="auto"/>
        <w:ind w:left="-360" w:right="-446"/>
        <w:rPr>
          <w:rFonts w:ascii="Arial" w:hAnsi="Arial" w:cs="Arial"/>
          <w:b/>
          <w:sz w:val="24"/>
          <w:szCs w:val="24"/>
        </w:rPr>
      </w:pPr>
      <w:r>
        <w:rPr>
          <w:rFonts w:ascii="Arial" w:hAnsi="Arial" w:cs="Arial"/>
          <w:sz w:val="24"/>
          <w:szCs w:val="24"/>
        </w:rPr>
        <w:t>The Sewer Department currently has a fund labeled “</w:t>
      </w:r>
      <w:r w:rsidR="00E87356">
        <w:rPr>
          <w:rFonts w:ascii="Arial" w:hAnsi="Arial" w:cs="Arial"/>
          <w:sz w:val="24"/>
          <w:szCs w:val="24"/>
        </w:rPr>
        <w:t xml:space="preserve">sewer </w:t>
      </w:r>
      <w:r>
        <w:rPr>
          <w:rFonts w:ascii="Arial" w:hAnsi="Arial" w:cs="Arial"/>
          <w:sz w:val="24"/>
          <w:szCs w:val="24"/>
        </w:rPr>
        <w:t>hookup fees” that has a balance of $</w:t>
      </w:r>
      <w:r w:rsidR="00E87356">
        <w:rPr>
          <w:rFonts w:ascii="Arial" w:hAnsi="Arial" w:cs="Arial"/>
          <w:sz w:val="24"/>
          <w:szCs w:val="24"/>
        </w:rPr>
        <w:t>26,585.36</w:t>
      </w:r>
      <w:r>
        <w:rPr>
          <w:rFonts w:ascii="Arial" w:hAnsi="Arial" w:cs="Arial"/>
          <w:sz w:val="24"/>
          <w:szCs w:val="24"/>
        </w:rPr>
        <w:t xml:space="preserve"> in it</w:t>
      </w:r>
      <w:r w:rsidR="000D5EB9">
        <w:rPr>
          <w:rFonts w:ascii="Arial" w:hAnsi="Arial" w:cs="Arial"/>
          <w:sz w:val="24"/>
          <w:szCs w:val="24"/>
        </w:rPr>
        <w:t xml:space="preserve">.  </w:t>
      </w:r>
      <w:r>
        <w:rPr>
          <w:rFonts w:ascii="Arial" w:hAnsi="Arial" w:cs="Arial"/>
          <w:sz w:val="24"/>
          <w:szCs w:val="24"/>
        </w:rPr>
        <w:t>Almira Aekus, Treasurer, would like to transfer that fund</w:t>
      </w:r>
      <w:r w:rsidR="000D5EB9">
        <w:rPr>
          <w:rFonts w:ascii="Arial" w:hAnsi="Arial" w:cs="Arial"/>
          <w:sz w:val="24"/>
          <w:szCs w:val="24"/>
        </w:rPr>
        <w:t xml:space="preserve"> balance</w:t>
      </w:r>
      <w:r>
        <w:rPr>
          <w:rFonts w:ascii="Arial" w:hAnsi="Arial" w:cs="Arial"/>
          <w:sz w:val="24"/>
          <w:szCs w:val="24"/>
        </w:rPr>
        <w:t xml:space="preserve"> into the Sewer Department Capital Improvements fund.</w:t>
      </w:r>
      <w:r w:rsidR="000D5EB9">
        <w:rPr>
          <w:rFonts w:ascii="Arial" w:hAnsi="Arial" w:cs="Arial"/>
          <w:sz w:val="24"/>
          <w:szCs w:val="24"/>
        </w:rPr>
        <w:t xml:space="preserve"> She would like to leave the sewer hookup fee that was paid by Riggs Distler in the amount of $10,800</w:t>
      </w:r>
      <w:r w:rsidR="00D01589">
        <w:rPr>
          <w:rFonts w:ascii="Arial" w:hAnsi="Arial" w:cs="Arial"/>
          <w:sz w:val="24"/>
          <w:szCs w:val="24"/>
        </w:rPr>
        <w:t>.00</w:t>
      </w:r>
      <w:r w:rsidR="000D5EB9">
        <w:rPr>
          <w:rFonts w:ascii="Arial" w:hAnsi="Arial" w:cs="Arial"/>
          <w:sz w:val="24"/>
          <w:szCs w:val="24"/>
        </w:rPr>
        <w:t xml:space="preserve"> in sewer operations under sewer hookup fees as a revenue instead of putting that in the capital improvements.</w:t>
      </w:r>
      <w:r w:rsidR="00F46AD2">
        <w:rPr>
          <w:rFonts w:ascii="Arial" w:hAnsi="Arial" w:cs="Arial"/>
          <w:sz w:val="24"/>
          <w:szCs w:val="24"/>
        </w:rPr>
        <w:t xml:space="preserve">  </w:t>
      </w:r>
      <w:r w:rsidR="00F46AD2">
        <w:rPr>
          <w:rFonts w:ascii="Arial" w:hAnsi="Arial" w:cs="Arial"/>
          <w:b/>
          <w:sz w:val="24"/>
          <w:szCs w:val="24"/>
        </w:rPr>
        <w:t xml:space="preserve">A motion was made by </w:t>
      </w:r>
      <w:r w:rsidR="00943F46">
        <w:rPr>
          <w:rFonts w:ascii="Arial" w:hAnsi="Arial" w:cs="Arial"/>
          <w:b/>
          <w:sz w:val="24"/>
          <w:szCs w:val="24"/>
        </w:rPr>
        <w:t>Greg Brown to</w:t>
      </w:r>
      <w:r w:rsidR="00F46AD2">
        <w:rPr>
          <w:rFonts w:ascii="Arial" w:hAnsi="Arial" w:cs="Arial"/>
          <w:b/>
          <w:sz w:val="24"/>
          <w:szCs w:val="24"/>
        </w:rPr>
        <w:t xml:space="preserve"> transfer the balance of the sewer hookup fees</w:t>
      </w:r>
      <w:r w:rsidR="00D01589">
        <w:rPr>
          <w:rFonts w:ascii="Arial" w:hAnsi="Arial" w:cs="Arial"/>
          <w:b/>
          <w:sz w:val="24"/>
          <w:szCs w:val="24"/>
        </w:rPr>
        <w:t xml:space="preserve"> ($26,585.36)</w:t>
      </w:r>
      <w:r w:rsidR="00F46AD2">
        <w:rPr>
          <w:rFonts w:ascii="Arial" w:hAnsi="Arial" w:cs="Arial"/>
          <w:b/>
          <w:sz w:val="24"/>
          <w:szCs w:val="24"/>
        </w:rPr>
        <w:t xml:space="preserve"> into sewer Capital Improvements fund, seconded by</w:t>
      </w:r>
      <w:r w:rsidR="00943F46">
        <w:rPr>
          <w:rFonts w:ascii="Arial" w:hAnsi="Arial" w:cs="Arial"/>
          <w:b/>
          <w:sz w:val="24"/>
          <w:szCs w:val="24"/>
        </w:rPr>
        <w:t xml:space="preserve"> Robin Kingsley</w:t>
      </w:r>
      <w:r w:rsidR="00F46AD2">
        <w:rPr>
          <w:rFonts w:ascii="Arial" w:hAnsi="Arial" w:cs="Arial"/>
          <w:b/>
          <w:sz w:val="24"/>
          <w:szCs w:val="24"/>
        </w:rPr>
        <w:t>, all in favor.   A motion was made by</w:t>
      </w:r>
      <w:r w:rsidR="00943F46">
        <w:rPr>
          <w:rFonts w:ascii="Arial" w:hAnsi="Arial" w:cs="Arial"/>
          <w:b/>
          <w:sz w:val="24"/>
          <w:szCs w:val="24"/>
        </w:rPr>
        <w:t xml:space="preserve"> Greg Brown</w:t>
      </w:r>
      <w:r w:rsidR="00F46AD2">
        <w:rPr>
          <w:rFonts w:ascii="Arial" w:hAnsi="Arial" w:cs="Arial"/>
          <w:b/>
          <w:sz w:val="24"/>
          <w:szCs w:val="24"/>
        </w:rPr>
        <w:t xml:space="preserve"> to leave the hookup fee paid</w:t>
      </w:r>
      <w:r w:rsidR="00D01589">
        <w:rPr>
          <w:rFonts w:ascii="Arial" w:hAnsi="Arial" w:cs="Arial"/>
          <w:b/>
          <w:sz w:val="24"/>
          <w:szCs w:val="24"/>
        </w:rPr>
        <w:t xml:space="preserve"> ($10,800.00)</w:t>
      </w:r>
      <w:r w:rsidR="00F46AD2">
        <w:rPr>
          <w:rFonts w:ascii="Arial" w:hAnsi="Arial" w:cs="Arial"/>
          <w:b/>
          <w:sz w:val="24"/>
          <w:szCs w:val="24"/>
        </w:rPr>
        <w:t xml:space="preserve"> in the sewer revenues account, seconded </w:t>
      </w:r>
      <w:r w:rsidR="00943F46">
        <w:rPr>
          <w:rFonts w:ascii="Arial" w:hAnsi="Arial" w:cs="Arial"/>
          <w:b/>
          <w:sz w:val="24"/>
          <w:szCs w:val="24"/>
        </w:rPr>
        <w:t>by Robin Kingsley</w:t>
      </w:r>
      <w:r w:rsidR="00F46AD2">
        <w:rPr>
          <w:rFonts w:ascii="Arial" w:hAnsi="Arial" w:cs="Arial"/>
          <w:b/>
          <w:sz w:val="24"/>
          <w:szCs w:val="24"/>
        </w:rPr>
        <w:t>, all in favor.</w:t>
      </w:r>
    </w:p>
    <w:p w14:paraId="47C13897" w14:textId="77777777" w:rsidR="0053320E" w:rsidRDefault="0053320E" w:rsidP="00267325">
      <w:pPr>
        <w:spacing w:after="0" w:line="240" w:lineRule="auto"/>
        <w:ind w:left="-360" w:right="-446"/>
        <w:rPr>
          <w:rFonts w:ascii="Arial" w:hAnsi="Arial" w:cs="Arial"/>
          <w:b/>
          <w:sz w:val="24"/>
          <w:szCs w:val="24"/>
          <w:u w:val="single"/>
        </w:rPr>
      </w:pPr>
    </w:p>
    <w:p w14:paraId="5E7875DF" w14:textId="77777777" w:rsidR="001873A8" w:rsidRDefault="00D46F55" w:rsidP="00267325">
      <w:pPr>
        <w:spacing w:after="0" w:line="240" w:lineRule="auto"/>
        <w:ind w:left="-360" w:right="-446"/>
        <w:rPr>
          <w:rFonts w:ascii="Arial" w:hAnsi="Arial" w:cs="Arial"/>
          <w:sz w:val="24"/>
          <w:szCs w:val="24"/>
        </w:rPr>
      </w:pPr>
      <w:r>
        <w:rPr>
          <w:rFonts w:ascii="Arial" w:hAnsi="Arial" w:cs="Arial"/>
          <w:b/>
          <w:sz w:val="24"/>
          <w:szCs w:val="24"/>
          <w:u w:val="single"/>
        </w:rPr>
        <w:t>Transfer Station</w:t>
      </w:r>
      <w:r w:rsidR="00F54505" w:rsidRPr="00F54505">
        <w:rPr>
          <w:rFonts w:ascii="Arial" w:hAnsi="Arial" w:cs="Arial"/>
          <w:sz w:val="24"/>
          <w:szCs w:val="24"/>
        </w:rPr>
        <w:t xml:space="preserve"> </w:t>
      </w:r>
    </w:p>
    <w:p w14:paraId="7FBDEDA2" w14:textId="6143B4FA" w:rsidR="0053320E" w:rsidRDefault="00685170" w:rsidP="00267325">
      <w:pPr>
        <w:spacing w:after="0" w:line="240" w:lineRule="auto"/>
        <w:ind w:left="-360" w:right="-446"/>
        <w:rPr>
          <w:rFonts w:ascii="Arial" w:hAnsi="Arial" w:cs="Arial"/>
          <w:sz w:val="24"/>
          <w:szCs w:val="24"/>
        </w:rPr>
      </w:pPr>
      <w:r>
        <w:rPr>
          <w:rFonts w:ascii="Arial" w:hAnsi="Arial" w:cs="Arial"/>
          <w:sz w:val="24"/>
          <w:szCs w:val="24"/>
        </w:rPr>
        <w:t>Our first Household Hazardous Waste event was held Saturday, October 6</w:t>
      </w:r>
      <w:r w:rsidRPr="00685170">
        <w:rPr>
          <w:rFonts w:ascii="Arial" w:hAnsi="Arial" w:cs="Arial"/>
          <w:sz w:val="24"/>
          <w:szCs w:val="24"/>
          <w:vertAlign w:val="superscript"/>
        </w:rPr>
        <w:t>th</w:t>
      </w:r>
      <w:r>
        <w:rPr>
          <w:rFonts w:ascii="Arial" w:hAnsi="Arial" w:cs="Arial"/>
          <w:sz w:val="24"/>
          <w:szCs w:val="24"/>
        </w:rPr>
        <w:t>.  According to Jennifer Herzig, Transfer Station Attendant, the event went smoothly, about 25 residents participated, Peter Bernard helped Jen that day.</w:t>
      </w:r>
    </w:p>
    <w:p w14:paraId="79FB1845" w14:textId="77777777" w:rsidR="00A91BB5" w:rsidRPr="00504A31" w:rsidRDefault="00A91BB5" w:rsidP="00267325">
      <w:pPr>
        <w:spacing w:after="0" w:line="240" w:lineRule="auto"/>
        <w:ind w:left="-360" w:right="-446"/>
        <w:rPr>
          <w:rFonts w:ascii="Arial" w:hAnsi="Arial" w:cs="Arial"/>
          <w:sz w:val="24"/>
          <w:szCs w:val="24"/>
        </w:rPr>
      </w:pPr>
    </w:p>
    <w:p w14:paraId="5340E4AE" w14:textId="77777777" w:rsidR="00D01589" w:rsidRDefault="00D01589" w:rsidP="00D46F55">
      <w:pPr>
        <w:spacing w:after="0" w:line="240" w:lineRule="auto"/>
        <w:ind w:left="-360" w:right="-446"/>
        <w:rPr>
          <w:rFonts w:ascii="Arial" w:hAnsi="Arial" w:cs="Arial"/>
          <w:b/>
          <w:sz w:val="24"/>
          <w:szCs w:val="24"/>
          <w:u w:val="single"/>
        </w:rPr>
      </w:pPr>
    </w:p>
    <w:p w14:paraId="254857A0" w14:textId="77777777" w:rsidR="00D01589" w:rsidRDefault="00D01589" w:rsidP="00D46F55">
      <w:pPr>
        <w:spacing w:after="0" w:line="240" w:lineRule="auto"/>
        <w:ind w:left="-360" w:right="-446"/>
        <w:rPr>
          <w:rFonts w:ascii="Arial" w:hAnsi="Arial" w:cs="Arial"/>
          <w:b/>
          <w:sz w:val="24"/>
          <w:szCs w:val="24"/>
          <w:u w:val="single"/>
        </w:rPr>
      </w:pPr>
    </w:p>
    <w:p w14:paraId="442F23E8" w14:textId="7B91D940" w:rsidR="000F1BF7" w:rsidRDefault="00D46F55" w:rsidP="00D46F55">
      <w:pPr>
        <w:spacing w:after="0" w:line="240" w:lineRule="auto"/>
        <w:ind w:left="-360" w:right="-446"/>
        <w:rPr>
          <w:rFonts w:ascii="Arial" w:hAnsi="Arial" w:cs="Arial"/>
          <w:sz w:val="24"/>
          <w:szCs w:val="24"/>
        </w:rPr>
      </w:pPr>
      <w:r>
        <w:rPr>
          <w:rFonts w:ascii="Arial" w:hAnsi="Arial" w:cs="Arial"/>
          <w:b/>
          <w:sz w:val="24"/>
          <w:szCs w:val="24"/>
          <w:u w:val="single"/>
        </w:rPr>
        <w:t>Education Funding Litigation</w:t>
      </w:r>
      <w:r w:rsidR="0038028F">
        <w:rPr>
          <w:rFonts w:ascii="Arial" w:hAnsi="Arial" w:cs="Arial"/>
          <w:sz w:val="24"/>
          <w:szCs w:val="24"/>
        </w:rPr>
        <w:t xml:space="preserve"> </w:t>
      </w:r>
      <w:r w:rsidR="00685170">
        <w:rPr>
          <w:rFonts w:ascii="Arial" w:hAnsi="Arial" w:cs="Arial"/>
          <w:sz w:val="24"/>
          <w:szCs w:val="24"/>
        </w:rPr>
        <w:t>none</w:t>
      </w:r>
    </w:p>
    <w:p w14:paraId="22794BDE" w14:textId="77777777" w:rsidR="00943F46" w:rsidRDefault="00943F46" w:rsidP="00D46F55">
      <w:pPr>
        <w:spacing w:after="0" w:line="240" w:lineRule="auto"/>
        <w:ind w:left="-360" w:right="-446"/>
        <w:rPr>
          <w:rFonts w:ascii="Arial" w:hAnsi="Arial" w:cs="Arial"/>
          <w:sz w:val="24"/>
          <w:szCs w:val="24"/>
        </w:rPr>
      </w:pPr>
    </w:p>
    <w:p w14:paraId="50ABB2B7" w14:textId="37F594AB" w:rsidR="00A048A1" w:rsidRPr="00F61690" w:rsidRDefault="00A048A1" w:rsidP="00A048A1">
      <w:pPr>
        <w:spacing w:after="0" w:line="240" w:lineRule="auto"/>
        <w:ind w:left="-360" w:right="-446"/>
        <w:rPr>
          <w:rFonts w:ascii="Arial" w:hAnsi="Arial" w:cs="Arial"/>
          <w:b/>
          <w:sz w:val="24"/>
          <w:szCs w:val="24"/>
        </w:rPr>
      </w:pPr>
      <w:r w:rsidRPr="00A048A1">
        <w:rPr>
          <w:rFonts w:ascii="Arial" w:hAnsi="Arial" w:cs="Arial"/>
          <w:b/>
          <w:sz w:val="24"/>
          <w:szCs w:val="24"/>
          <w:u w:val="single"/>
        </w:rPr>
        <w:t xml:space="preserve">Highway </w:t>
      </w:r>
      <w:r w:rsidR="008A4D0C" w:rsidRPr="00A048A1">
        <w:rPr>
          <w:rFonts w:ascii="Arial" w:hAnsi="Arial" w:cs="Arial"/>
          <w:b/>
          <w:sz w:val="24"/>
          <w:szCs w:val="24"/>
          <w:u w:val="single"/>
        </w:rPr>
        <w:t>Grant</w:t>
      </w:r>
      <w:r w:rsidR="008A4D0C">
        <w:rPr>
          <w:rFonts w:ascii="Arial" w:hAnsi="Arial" w:cs="Arial"/>
          <w:sz w:val="24"/>
          <w:szCs w:val="24"/>
        </w:rPr>
        <w:t xml:space="preserve"> </w:t>
      </w:r>
      <w:proofErr w:type="gramStart"/>
      <w:r w:rsidR="008A4D0C">
        <w:rPr>
          <w:rFonts w:ascii="Arial" w:hAnsi="Arial" w:cs="Arial"/>
          <w:sz w:val="24"/>
          <w:szCs w:val="24"/>
        </w:rPr>
        <w:t>The</w:t>
      </w:r>
      <w:proofErr w:type="gramEnd"/>
      <w:r>
        <w:rPr>
          <w:rFonts w:ascii="Arial" w:hAnsi="Arial" w:cs="Arial"/>
          <w:sz w:val="24"/>
          <w:szCs w:val="24"/>
        </w:rPr>
        <w:t xml:space="preserve"> Windham Regional Commission contacted Gig about possible grants to remove the cement bridge in front of the Municipal Center and replace the metal culvert.  They say our best option right now is a Transportation Alternatives Program (TAP) grant which has 20% local match.  The cost of the project was estimated at $330,000 with a local cost of $66,000.  Stanley Janovsky, Road Commissioner, reviewed the application and recommends the Selectboard sign and submit it. </w:t>
      </w:r>
      <w:r>
        <w:rPr>
          <w:rFonts w:ascii="Arial" w:hAnsi="Arial" w:cs="Arial"/>
          <w:b/>
          <w:sz w:val="24"/>
          <w:szCs w:val="24"/>
        </w:rPr>
        <w:t xml:space="preserve">A motion was made by </w:t>
      </w:r>
      <w:r w:rsidR="00D41C4C">
        <w:rPr>
          <w:rFonts w:ascii="Arial" w:hAnsi="Arial" w:cs="Arial"/>
          <w:b/>
          <w:sz w:val="24"/>
          <w:szCs w:val="24"/>
        </w:rPr>
        <w:t xml:space="preserve">Robin </w:t>
      </w:r>
      <w:r w:rsidR="008A4D0C">
        <w:rPr>
          <w:rFonts w:ascii="Arial" w:hAnsi="Arial" w:cs="Arial"/>
          <w:b/>
          <w:sz w:val="24"/>
          <w:szCs w:val="24"/>
        </w:rPr>
        <w:t>Kingsley for</w:t>
      </w:r>
      <w:r>
        <w:rPr>
          <w:rFonts w:ascii="Arial" w:hAnsi="Arial" w:cs="Arial"/>
          <w:b/>
          <w:sz w:val="24"/>
          <w:szCs w:val="24"/>
        </w:rPr>
        <w:t xml:space="preserve"> Keith Bronson to sign the TAP grant application, seconded by </w:t>
      </w:r>
      <w:r w:rsidR="00D41C4C">
        <w:rPr>
          <w:rFonts w:ascii="Arial" w:hAnsi="Arial" w:cs="Arial"/>
          <w:b/>
          <w:sz w:val="24"/>
          <w:szCs w:val="24"/>
        </w:rPr>
        <w:t>Greg Brown</w:t>
      </w:r>
      <w:r>
        <w:rPr>
          <w:rFonts w:ascii="Arial" w:hAnsi="Arial" w:cs="Arial"/>
          <w:b/>
          <w:sz w:val="24"/>
          <w:szCs w:val="24"/>
        </w:rPr>
        <w:t>, all in favor.</w:t>
      </w:r>
    </w:p>
    <w:p w14:paraId="65F40227" w14:textId="77777777" w:rsidR="00A048A1" w:rsidRDefault="00A048A1" w:rsidP="00A048A1">
      <w:pPr>
        <w:spacing w:after="0" w:line="240" w:lineRule="auto"/>
        <w:ind w:left="-360" w:right="-446"/>
        <w:rPr>
          <w:rFonts w:ascii="Arial" w:hAnsi="Arial" w:cs="Arial"/>
          <w:sz w:val="24"/>
          <w:szCs w:val="24"/>
        </w:rPr>
      </w:pPr>
    </w:p>
    <w:p w14:paraId="5D036CAE" w14:textId="6E9EE55C" w:rsidR="00A048A1" w:rsidRPr="00D41C4C" w:rsidRDefault="00A048A1" w:rsidP="00A048A1">
      <w:pPr>
        <w:spacing w:after="0" w:line="240" w:lineRule="auto"/>
        <w:ind w:left="-360" w:right="-446"/>
        <w:rPr>
          <w:rFonts w:ascii="Arial" w:hAnsi="Arial" w:cs="Arial"/>
          <w:b/>
          <w:sz w:val="24"/>
          <w:szCs w:val="24"/>
        </w:rPr>
      </w:pPr>
      <w:r w:rsidRPr="00A048A1">
        <w:rPr>
          <w:rFonts w:ascii="Arial" w:hAnsi="Arial" w:cs="Arial"/>
          <w:b/>
          <w:sz w:val="24"/>
          <w:szCs w:val="24"/>
          <w:u w:val="single"/>
        </w:rPr>
        <w:t>Municipal Road General Permit (</w:t>
      </w:r>
      <w:r w:rsidR="008A4D0C" w:rsidRPr="00A048A1">
        <w:rPr>
          <w:rFonts w:ascii="Arial" w:hAnsi="Arial" w:cs="Arial"/>
          <w:b/>
          <w:sz w:val="24"/>
          <w:szCs w:val="24"/>
          <w:u w:val="single"/>
        </w:rPr>
        <w:t>MRGP)</w:t>
      </w:r>
      <w:r w:rsidR="008A4D0C">
        <w:rPr>
          <w:rFonts w:ascii="Arial" w:hAnsi="Arial" w:cs="Arial"/>
          <w:sz w:val="24"/>
          <w:szCs w:val="24"/>
        </w:rPr>
        <w:t xml:space="preserve"> This</w:t>
      </w:r>
      <w:r>
        <w:rPr>
          <w:rFonts w:ascii="Arial" w:hAnsi="Arial" w:cs="Arial"/>
          <w:sz w:val="24"/>
          <w:szCs w:val="24"/>
        </w:rPr>
        <w:t xml:space="preserve"> permit was discussed at the June 20</w:t>
      </w:r>
      <w:r w:rsidRPr="001B4254">
        <w:rPr>
          <w:rFonts w:ascii="Arial" w:hAnsi="Arial" w:cs="Arial"/>
          <w:sz w:val="24"/>
          <w:szCs w:val="24"/>
          <w:vertAlign w:val="superscript"/>
        </w:rPr>
        <w:t>th</w:t>
      </w:r>
      <w:r>
        <w:rPr>
          <w:rFonts w:ascii="Arial" w:hAnsi="Arial" w:cs="Arial"/>
          <w:sz w:val="24"/>
          <w:szCs w:val="24"/>
        </w:rPr>
        <w:t xml:space="preserve"> Selectboard meeting.  At that time Gig was directed to send a letter to Jim Ryan to question the purpose of the permit and ask for an explanation in detail of how the fees will be used.  Jim Ryan responded by email which was forwarded to Selectboard </w:t>
      </w:r>
      <w:r w:rsidR="008A4D0C">
        <w:rPr>
          <w:rFonts w:ascii="Arial" w:hAnsi="Arial" w:cs="Arial"/>
          <w:sz w:val="24"/>
          <w:szCs w:val="24"/>
        </w:rPr>
        <w:t>members,</w:t>
      </w:r>
      <w:r>
        <w:rPr>
          <w:rFonts w:ascii="Arial" w:hAnsi="Arial" w:cs="Arial"/>
          <w:sz w:val="24"/>
          <w:szCs w:val="24"/>
        </w:rPr>
        <w:t xml:space="preserve"> but nothing further was decided.  The town received an email reminder on August 22</w:t>
      </w:r>
      <w:r w:rsidRPr="001B4254">
        <w:rPr>
          <w:rFonts w:ascii="Arial" w:hAnsi="Arial" w:cs="Arial"/>
          <w:sz w:val="24"/>
          <w:szCs w:val="24"/>
          <w:vertAlign w:val="superscript"/>
        </w:rPr>
        <w:t>nd</w:t>
      </w:r>
      <w:r>
        <w:rPr>
          <w:rFonts w:ascii="Arial" w:hAnsi="Arial" w:cs="Arial"/>
          <w:sz w:val="24"/>
          <w:szCs w:val="24"/>
        </w:rPr>
        <w:t xml:space="preserve"> and a courtesy phone call on October 2</w:t>
      </w:r>
      <w:r w:rsidRPr="001B4254">
        <w:rPr>
          <w:rFonts w:ascii="Arial" w:hAnsi="Arial" w:cs="Arial"/>
          <w:sz w:val="24"/>
          <w:szCs w:val="24"/>
          <w:vertAlign w:val="superscript"/>
        </w:rPr>
        <w:t>nd</w:t>
      </w:r>
      <w:r>
        <w:rPr>
          <w:rFonts w:ascii="Arial" w:hAnsi="Arial" w:cs="Arial"/>
          <w:sz w:val="24"/>
          <w:szCs w:val="24"/>
        </w:rPr>
        <w:t xml:space="preserve"> that the permit </w:t>
      </w:r>
      <w:r w:rsidR="00E54559">
        <w:rPr>
          <w:rFonts w:ascii="Arial" w:hAnsi="Arial" w:cs="Arial"/>
          <w:sz w:val="24"/>
          <w:szCs w:val="24"/>
        </w:rPr>
        <w:t>is required and is</w:t>
      </w:r>
      <w:r>
        <w:rPr>
          <w:rFonts w:ascii="Arial" w:hAnsi="Arial" w:cs="Arial"/>
          <w:sz w:val="24"/>
          <w:szCs w:val="24"/>
        </w:rPr>
        <w:t xml:space="preserve"> overdue.  </w:t>
      </w:r>
      <w:r w:rsidR="00D41C4C" w:rsidRPr="00E54559">
        <w:rPr>
          <w:rFonts w:ascii="Arial" w:hAnsi="Arial" w:cs="Arial"/>
          <w:sz w:val="24"/>
          <w:szCs w:val="24"/>
        </w:rPr>
        <w:t>The board is disappointed that this is required.</w:t>
      </w:r>
      <w:r w:rsidR="00D41C4C" w:rsidRPr="00D41C4C">
        <w:rPr>
          <w:rFonts w:ascii="Arial" w:hAnsi="Arial" w:cs="Arial"/>
          <w:b/>
          <w:sz w:val="24"/>
          <w:szCs w:val="24"/>
        </w:rPr>
        <w:t xml:space="preserve">  A motion was made by Greg Brown to pay the $240 application fee to join the program, seconded by Robin Kingsley, all in favor</w:t>
      </w:r>
      <w:r w:rsidR="00D41C4C">
        <w:rPr>
          <w:rFonts w:ascii="Arial" w:hAnsi="Arial" w:cs="Arial"/>
          <w:b/>
          <w:sz w:val="24"/>
          <w:szCs w:val="24"/>
        </w:rPr>
        <w:t xml:space="preserve"> with regret</w:t>
      </w:r>
      <w:r w:rsidR="00D41C4C" w:rsidRPr="00D41C4C">
        <w:rPr>
          <w:rFonts w:ascii="Arial" w:hAnsi="Arial" w:cs="Arial"/>
          <w:b/>
          <w:sz w:val="24"/>
          <w:szCs w:val="24"/>
        </w:rPr>
        <w:t>.</w:t>
      </w:r>
    </w:p>
    <w:p w14:paraId="4FDE3879" w14:textId="34526F1E" w:rsidR="006F4029" w:rsidRDefault="006F4029" w:rsidP="00267325">
      <w:pPr>
        <w:pStyle w:val="ListParagraph"/>
        <w:spacing w:after="0" w:line="240" w:lineRule="auto"/>
        <w:ind w:left="-360" w:right="-446"/>
        <w:rPr>
          <w:rFonts w:ascii="Arial" w:hAnsi="Arial" w:cs="Arial"/>
          <w:b/>
          <w:sz w:val="24"/>
          <w:szCs w:val="24"/>
          <w:u w:val="single"/>
        </w:rPr>
      </w:pPr>
      <w:bookmarkStart w:id="0" w:name="_GoBack"/>
      <w:bookmarkEnd w:id="0"/>
    </w:p>
    <w:p w14:paraId="0CA1664B" w14:textId="77777777" w:rsidR="000A08E1" w:rsidRDefault="00A048A1" w:rsidP="000F1BF7">
      <w:pPr>
        <w:pStyle w:val="ListParagraph"/>
        <w:spacing w:after="0" w:line="240" w:lineRule="auto"/>
        <w:ind w:left="-360" w:right="-446"/>
        <w:rPr>
          <w:rFonts w:ascii="Arial" w:hAnsi="Arial" w:cs="Arial"/>
          <w:sz w:val="24"/>
          <w:szCs w:val="24"/>
        </w:rPr>
      </w:pPr>
      <w:r>
        <w:rPr>
          <w:rFonts w:ascii="Arial" w:hAnsi="Arial" w:cs="Arial"/>
          <w:b/>
          <w:sz w:val="24"/>
          <w:szCs w:val="24"/>
          <w:u w:val="single"/>
        </w:rPr>
        <w:t>Fill open Road Crew position</w:t>
      </w:r>
      <w:r>
        <w:rPr>
          <w:rFonts w:ascii="Arial" w:hAnsi="Arial" w:cs="Arial"/>
          <w:sz w:val="24"/>
          <w:szCs w:val="24"/>
        </w:rPr>
        <w:t xml:space="preserve">  </w:t>
      </w:r>
    </w:p>
    <w:p w14:paraId="64398D75" w14:textId="6BDADD8F" w:rsidR="00A048A1" w:rsidRPr="00D41C4C" w:rsidRDefault="00A048A1" w:rsidP="000F1BF7">
      <w:pPr>
        <w:pStyle w:val="ListParagraph"/>
        <w:spacing w:after="0" w:line="240" w:lineRule="auto"/>
        <w:ind w:left="-360" w:right="-446"/>
        <w:rPr>
          <w:rFonts w:ascii="Arial" w:hAnsi="Arial" w:cs="Arial"/>
          <w:b/>
          <w:sz w:val="24"/>
          <w:szCs w:val="24"/>
        </w:rPr>
      </w:pPr>
      <w:r>
        <w:rPr>
          <w:rFonts w:ascii="Arial" w:hAnsi="Arial" w:cs="Arial"/>
          <w:sz w:val="24"/>
          <w:szCs w:val="24"/>
        </w:rPr>
        <w:t>Only one applicant responded to the job opening that was posted in the Deerfield Valley News and on the town website.  Stanley Janovsky, Jr. recommended that the town hire the applicant, Joshua Lemaire</w:t>
      </w:r>
      <w:r w:rsidR="00D41C4C">
        <w:rPr>
          <w:rFonts w:ascii="Arial" w:hAnsi="Arial" w:cs="Arial"/>
          <w:sz w:val="24"/>
          <w:szCs w:val="24"/>
        </w:rPr>
        <w:t xml:space="preserve"> starting at $18 per hour.  </w:t>
      </w:r>
      <w:r w:rsidR="00D41C4C" w:rsidRPr="00D41C4C">
        <w:rPr>
          <w:rFonts w:ascii="Arial" w:hAnsi="Arial" w:cs="Arial"/>
          <w:b/>
          <w:sz w:val="24"/>
          <w:szCs w:val="24"/>
        </w:rPr>
        <w:t>Greg Brown made a motion to hire Joshua Lemaire</w:t>
      </w:r>
      <w:r w:rsidR="00FC4792">
        <w:rPr>
          <w:rFonts w:ascii="Arial" w:hAnsi="Arial" w:cs="Arial"/>
          <w:b/>
          <w:sz w:val="24"/>
          <w:szCs w:val="24"/>
        </w:rPr>
        <w:t xml:space="preserve"> with a starting hourly pay of $18 per hour</w:t>
      </w:r>
      <w:r w:rsidR="00D41C4C" w:rsidRPr="00D41C4C">
        <w:rPr>
          <w:rFonts w:ascii="Arial" w:hAnsi="Arial" w:cs="Arial"/>
          <w:b/>
          <w:sz w:val="24"/>
          <w:szCs w:val="24"/>
        </w:rPr>
        <w:t>, seconded by Robin Kingsley, all in favor.</w:t>
      </w:r>
    </w:p>
    <w:p w14:paraId="5D7BDCA6" w14:textId="77777777" w:rsidR="00A048A1" w:rsidRDefault="00A048A1" w:rsidP="000F1BF7">
      <w:pPr>
        <w:pStyle w:val="ListParagraph"/>
        <w:spacing w:after="0" w:line="240" w:lineRule="auto"/>
        <w:ind w:left="-360" w:right="-446"/>
        <w:rPr>
          <w:rFonts w:ascii="Arial" w:hAnsi="Arial" w:cs="Arial"/>
          <w:b/>
          <w:sz w:val="24"/>
          <w:szCs w:val="24"/>
          <w:u w:val="single"/>
        </w:rPr>
      </w:pPr>
    </w:p>
    <w:p w14:paraId="6D5405AC" w14:textId="0EF4B978" w:rsidR="00456AC7" w:rsidRDefault="0053320E" w:rsidP="000F1BF7">
      <w:pPr>
        <w:pStyle w:val="ListParagraph"/>
        <w:spacing w:after="0" w:line="240" w:lineRule="auto"/>
        <w:ind w:left="-360" w:right="-446"/>
        <w:rPr>
          <w:rFonts w:ascii="Arial" w:hAnsi="Arial" w:cs="Arial"/>
          <w:b/>
          <w:sz w:val="24"/>
          <w:szCs w:val="24"/>
          <w:u w:val="single"/>
        </w:rPr>
      </w:pPr>
      <w:r>
        <w:rPr>
          <w:rFonts w:ascii="Arial" w:hAnsi="Arial" w:cs="Arial"/>
          <w:b/>
          <w:sz w:val="24"/>
          <w:szCs w:val="24"/>
          <w:u w:val="single"/>
        </w:rPr>
        <w:t>Review and adopt Safety Programs</w:t>
      </w:r>
    </w:p>
    <w:p w14:paraId="220DAE3C" w14:textId="7F02C5A6" w:rsidR="000D307D" w:rsidRDefault="0053320E" w:rsidP="000F1BF7">
      <w:pPr>
        <w:pStyle w:val="ListParagraph"/>
        <w:spacing w:after="0" w:line="240" w:lineRule="auto"/>
        <w:ind w:left="-360" w:right="-446"/>
        <w:rPr>
          <w:rFonts w:ascii="Arial" w:hAnsi="Arial" w:cs="Arial"/>
          <w:sz w:val="24"/>
          <w:szCs w:val="24"/>
        </w:rPr>
      </w:pPr>
      <w:r>
        <w:rPr>
          <w:rFonts w:ascii="Arial" w:hAnsi="Arial" w:cs="Arial"/>
          <w:sz w:val="24"/>
          <w:szCs w:val="24"/>
        </w:rPr>
        <w:t xml:space="preserve">The Selectboard reviewed the following safety programs:  Lockout/Tagout, Confined Spaces, Bloodborne Pathogen Exposure, </w:t>
      </w:r>
      <w:r w:rsidR="00685170">
        <w:rPr>
          <w:rFonts w:ascii="Arial" w:hAnsi="Arial" w:cs="Arial"/>
          <w:sz w:val="24"/>
          <w:szCs w:val="24"/>
        </w:rPr>
        <w:t xml:space="preserve">Hazardous Communications </w:t>
      </w:r>
      <w:r>
        <w:rPr>
          <w:rFonts w:ascii="Arial" w:hAnsi="Arial" w:cs="Arial"/>
          <w:sz w:val="24"/>
          <w:szCs w:val="24"/>
        </w:rPr>
        <w:t xml:space="preserve">and Emergency Action Plan.  </w:t>
      </w:r>
      <w:r>
        <w:rPr>
          <w:rFonts w:ascii="Arial" w:hAnsi="Arial" w:cs="Arial"/>
          <w:b/>
          <w:sz w:val="24"/>
          <w:szCs w:val="24"/>
        </w:rPr>
        <w:t>A</w:t>
      </w:r>
      <w:r w:rsidR="000D307D">
        <w:rPr>
          <w:rFonts w:ascii="Arial" w:hAnsi="Arial" w:cs="Arial"/>
          <w:b/>
          <w:sz w:val="24"/>
          <w:szCs w:val="24"/>
        </w:rPr>
        <w:t xml:space="preserve"> motion was made by </w:t>
      </w:r>
      <w:r w:rsidR="00DE4A0E">
        <w:rPr>
          <w:rFonts w:ascii="Arial" w:hAnsi="Arial" w:cs="Arial"/>
          <w:b/>
          <w:sz w:val="24"/>
          <w:szCs w:val="24"/>
        </w:rPr>
        <w:t>Greg Brown</w:t>
      </w:r>
      <w:r w:rsidR="000D307D">
        <w:rPr>
          <w:rFonts w:ascii="Arial" w:hAnsi="Arial" w:cs="Arial"/>
          <w:b/>
          <w:sz w:val="24"/>
          <w:szCs w:val="24"/>
        </w:rPr>
        <w:t xml:space="preserve"> to </w:t>
      </w:r>
      <w:r>
        <w:rPr>
          <w:rFonts w:ascii="Arial" w:hAnsi="Arial" w:cs="Arial"/>
          <w:b/>
          <w:sz w:val="24"/>
          <w:szCs w:val="24"/>
        </w:rPr>
        <w:t>adopt the Lockout/Tagout, Confined Spaces, Bloodborne Pathogen Exposure,</w:t>
      </w:r>
      <w:r w:rsidR="00685170">
        <w:rPr>
          <w:rFonts w:ascii="Arial" w:hAnsi="Arial" w:cs="Arial"/>
          <w:b/>
          <w:sz w:val="24"/>
          <w:szCs w:val="24"/>
        </w:rPr>
        <w:t xml:space="preserve"> Hazardous Communications</w:t>
      </w:r>
      <w:r>
        <w:rPr>
          <w:rFonts w:ascii="Arial" w:hAnsi="Arial" w:cs="Arial"/>
          <w:b/>
          <w:sz w:val="24"/>
          <w:szCs w:val="24"/>
        </w:rPr>
        <w:t xml:space="preserve"> and Emergency Action Plans effective immediately, </w:t>
      </w:r>
      <w:r w:rsidR="000D307D">
        <w:rPr>
          <w:rFonts w:ascii="Arial" w:hAnsi="Arial" w:cs="Arial"/>
          <w:b/>
          <w:sz w:val="24"/>
          <w:szCs w:val="24"/>
        </w:rPr>
        <w:t xml:space="preserve">seconded by </w:t>
      </w:r>
      <w:r w:rsidR="00DE4A0E">
        <w:rPr>
          <w:rFonts w:ascii="Arial" w:hAnsi="Arial" w:cs="Arial"/>
          <w:b/>
          <w:sz w:val="24"/>
          <w:szCs w:val="24"/>
        </w:rPr>
        <w:t>Robin Kingsley</w:t>
      </w:r>
      <w:r w:rsidR="000D307D">
        <w:rPr>
          <w:rFonts w:ascii="Arial" w:hAnsi="Arial" w:cs="Arial"/>
          <w:b/>
          <w:sz w:val="24"/>
          <w:szCs w:val="24"/>
        </w:rPr>
        <w:t>, all in favor.</w:t>
      </w:r>
      <w:r w:rsidR="00685170">
        <w:rPr>
          <w:rFonts w:ascii="Arial" w:hAnsi="Arial" w:cs="Arial"/>
          <w:sz w:val="24"/>
          <w:szCs w:val="24"/>
        </w:rPr>
        <w:t xml:space="preserve">  Gig still needs to create a written plan for Fire Extinguisher Training and then we will have all the safety plans required by VOSHA. </w:t>
      </w:r>
    </w:p>
    <w:p w14:paraId="375FCD96" w14:textId="715EB93F" w:rsidR="00A048A1" w:rsidRDefault="00A048A1" w:rsidP="000F1BF7">
      <w:pPr>
        <w:pStyle w:val="ListParagraph"/>
        <w:spacing w:after="0" w:line="240" w:lineRule="auto"/>
        <w:ind w:left="-360" w:right="-446"/>
        <w:rPr>
          <w:rFonts w:ascii="Arial" w:hAnsi="Arial" w:cs="Arial"/>
          <w:sz w:val="24"/>
          <w:szCs w:val="24"/>
        </w:rPr>
      </w:pPr>
    </w:p>
    <w:p w14:paraId="66BC99B8" w14:textId="77777777" w:rsidR="000A08E1" w:rsidRDefault="00A048A1" w:rsidP="000F1BF7">
      <w:pPr>
        <w:pStyle w:val="ListParagraph"/>
        <w:spacing w:after="0" w:line="240" w:lineRule="auto"/>
        <w:ind w:left="-360" w:right="-446"/>
        <w:rPr>
          <w:rFonts w:ascii="Arial" w:hAnsi="Arial" w:cs="Arial"/>
          <w:sz w:val="24"/>
          <w:szCs w:val="24"/>
        </w:rPr>
      </w:pPr>
      <w:r>
        <w:rPr>
          <w:rFonts w:ascii="Arial" w:hAnsi="Arial" w:cs="Arial"/>
          <w:b/>
          <w:sz w:val="24"/>
          <w:szCs w:val="24"/>
          <w:u w:val="single"/>
        </w:rPr>
        <w:t>Review draft Town Plan and set hearing date</w:t>
      </w:r>
      <w:r>
        <w:rPr>
          <w:rFonts w:ascii="Arial" w:hAnsi="Arial" w:cs="Arial"/>
          <w:sz w:val="24"/>
          <w:szCs w:val="24"/>
        </w:rPr>
        <w:t xml:space="preserve">  </w:t>
      </w:r>
    </w:p>
    <w:p w14:paraId="59F5AA35" w14:textId="6D9B076A" w:rsidR="00A048A1" w:rsidRPr="00A048A1" w:rsidRDefault="00A048A1" w:rsidP="000F1BF7">
      <w:pPr>
        <w:pStyle w:val="ListParagraph"/>
        <w:spacing w:after="0" w:line="240" w:lineRule="auto"/>
        <w:ind w:left="-360" w:right="-446"/>
        <w:rPr>
          <w:rFonts w:ascii="Arial" w:hAnsi="Arial" w:cs="Arial"/>
          <w:sz w:val="24"/>
          <w:szCs w:val="24"/>
        </w:rPr>
      </w:pPr>
      <w:r>
        <w:rPr>
          <w:rFonts w:ascii="Arial" w:hAnsi="Arial" w:cs="Arial"/>
          <w:sz w:val="24"/>
          <w:szCs w:val="24"/>
        </w:rPr>
        <w:t xml:space="preserve">The updated Town Plan was submitted to the Selectboard from the Planning Commission on October 5, 2018.  Board members will review the new plan.  A public hearing has been scheduled for December </w:t>
      </w:r>
      <w:r w:rsidR="008A2F5E">
        <w:rPr>
          <w:rFonts w:ascii="Arial" w:hAnsi="Arial" w:cs="Arial"/>
          <w:sz w:val="24"/>
          <w:szCs w:val="24"/>
        </w:rPr>
        <w:t>5</w:t>
      </w:r>
      <w:r w:rsidRPr="00A048A1">
        <w:rPr>
          <w:rFonts w:ascii="Arial" w:hAnsi="Arial" w:cs="Arial"/>
          <w:sz w:val="24"/>
          <w:szCs w:val="24"/>
          <w:vertAlign w:val="superscript"/>
        </w:rPr>
        <w:t>th</w:t>
      </w:r>
      <w:r>
        <w:rPr>
          <w:rFonts w:ascii="Arial" w:hAnsi="Arial" w:cs="Arial"/>
          <w:sz w:val="24"/>
          <w:szCs w:val="24"/>
        </w:rPr>
        <w:t xml:space="preserve"> at 7:30pm</w:t>
      </w:r>
      <w:r w:rsidR="005263A2">
        <w:rPr>
          <w:rFonts w:ascii="Arial" w:hAnsi="Arial" w:cs="Arial"/>
          <w:sz w:val="24"/>
          <w:szCs w:val="24"/>
        </w:rPr>
        <w:t xml:space="preserve"> with an inclement weather date of December 19</w:t>
      </w:r>
      <w:r w:rsidR="005263A2" w:rsidRPr="005263A2">
        <w:rPr>
          <w:rFonts w:ascii="Arial" w:hAnsi="Arial" w:cs="Arial"/>
          <w:sz w:val="24"/>
          <w:szCs w:val="24"/>
          <w:vertAlign w:val="superscript"/>
        </w:rPr>
        <w:t>th</w:t>
      </w:r>
      <w:r w:rsidR="00DE4A0E">
        <w:rPr>
          <w:rFonts w:ascii="Arial" w:hAnsi="Arial" w:cs="Arial"/>
          <w:sz w:val="24"/>
          <w:szCs w:val="24"/>
        </w:rPr>
        <w:t>.</w:t>
      </w:r>
    </w:p>
    <w:p w14:paraId="534CEC7B" w14:textId="77777777" w:rsidR="00456AC7" w:rsidRDefault="00456AC7" w:rsidP="000F1BF7">
      <w:pPr>
        <w:pStyle w:val="ListParagraph"/>
        <w:spacing w:after="0" w:line="240" w:lineRule="auto"/>
        <w:ind w:left="-360" w:right="-446"/>
        <w:rPr>
          <w:rFonts w:ascii="Arial" w:hAnsi="Arial" w:cs="Arial"/>
          <w:b/>
          <w:sz w:val="24"/>
          <w:szCs w:val="24"/>
          <w:u w:val="single"/>
        </w:rPr>
      </w:pPr>
    </w:p>
    <w:p w14:paraId="5FA6F9BE" w14:textId="2B2BFD52" w:rsidR="000F1BF7" w:rsidRDefault="00EE0EC3" w:rsidP="000F1BF7">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Payables Warrant – </w:t>
      </w:r>
      <w:r w:rsidR="0053320E">
        <w:rPr>
          <w:rFonts w:ascii="Arial" w:hAnsi="Arial" w:cs="Arial"/>
          <w:b/>
          <w:sz w:val="24"/>
          <w:szCs w:val="24"/>
          <w:u w:val="single"/>
        </w:rPr>
        <w:t>October 11</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2CA18DEE" w:rsidR="00094025" w:rsidRPr="000F1BF7" w:rsidRDefault="00595031" w:rsidP="000F1BF7">
      <w:pPr>
        <w:pStyle w:val="ListParagraph"/>
        <w:spacing w:after="0" w:line="240" w:lineRule="auto"/>
        <w:ind w:left="-360" w:right="-446"/>
        <w:rPr>
          <w:rFonts w:ascii="Arial" w:hAnsi="Arial" w:cs="Arial"/>
          <w:b/>
          <w:sz w:val="24"/>
          <w:szCs w:val="24"/>
          <w:u w:val="single"/>
        </w:rPr>
      </w:pPr>
      <w:r w:rsidRPr="000F1BF7">
        <w:rPr>
          <w:rFonts w:ascii="Arial" w:hAnsi="Arial" w:cs="Arial"/>
          <w:b/>
          <w:sz w:val="24"/>
          <w:szCs w:val="24"/>
        </w:rPr>
        <w:t>A motion was made by</w:t>
      </w:r>
      <w:r w:rsidR="00967CB6" w:rsidRPr="000F1BF7">
        <w:rPr>
          <w:rFonts w:ascii="Arial" w:hAnsi="Arial" w:cs="Arial"/>
          <w:b/>
          <w:sz w:val="24"/>
          <w:szCs w:val="24"/>
        </w:rPr>
        <w:t xml:space="preserve"> </w:t>
      </w:r>
      <w:r w:rsidR="003949C9">
        <w:rPr>
          <w:rFonts w:ascii="Arial" w:hAnsi="Arial" w:cs="Arial"/>
          <w:b/>
          <w:sz w:val="24"/>
          <w:szCs w:val="24"/>
        </w:rPr>
        <w:t>Greg Brown</w:t>
      </w:r>
      <w:r w:rsidR="00CA482E" w:rsidRPr="000F1BF7">
        <w:rPr>
          <w:rFonts w:ascii="Arial" w:hAnsi="Arial" w:cs="Arial"/>
          <w:b/>
          <w:sz w:val="24"/>
          <w:szCs w:val="24"/>
        </w:rPr>
        <w:t xml:space="preserve"> </w:t>
      </w:r>
      <w:r w:rsidR="00782D1B" w:rsidRPr="000F1BF7">
        <w:rPr>
          <w:rFonts w:ascii="Arial" w:hAnsi="Arial" w:cs="Arial"/>
          <w:b/>
          <w:sz w:val="24"/>
          <w:szCs w:val="24"/>
        </w:rPr>
        <w:t>to</w:t>
      </w:r>
      <w:r w:rsidR="004C14E2" w:rsidRPr="000F1BF7">
        <w:rPr>
          <w:rFonts w:ascii="Arial" w:hAnsi="Arial" w:cs="Arial"/>
          <w:b/>
          <w:sz w:val="24"/>
          <w:szCs w:val="24"/>
        </w:rPr>
        <w:t xml:space="preserve"> </w:t>
      </w:r>
      <w:r w:rsidRPr="000F1BF7">
        <w:rPr>
          <w:rFonts w:ascii="Arial" w:hAnsi="Arial" w:cs="Arial"/>
          <w:b/>
          <w:sz w:val="24"/>
          <w:szCs w:val="24"/>
        </w:rPr>
        <w:t>approve Payable</w:t>
      </w:r>
      <w:r w:rsidR="0077207F" w:rsidRPr="000F1BF7">
        <w:rPr>
          <w:rFonts w:ascii="Arial" w:hAnsi="Arial" w:cs="Arial"/>
          <w:b/>
          <w:sz w:val="24"/>
          <w:szCs w:val="24"/>
        </w:rPr>
        <w:t>s</w:t>
      </w:r>
      <w:r w:rsidRPr="000F1BF7">
        <w:rPr>
          <w:rFonts w:ascii="Arial" w:hAnsi="Arial" w:cs="Arial"/>
          <w:b/>
          <w:sz w:val="24"/>
          <w:szCs w:val="24"/>
        </w:rPr>
        <w:t xml:space="preserve"> Warrant </w:t>
      </w:r>
      <w:r w:rsidR="00EB356C" w:rsidRPr="000F1BF7">
        <w:rPr>
          <w:rFonts w:ascii="Arial" w:hAnsi="Arial" w:cs="Arial"/>
          <w:b/>
          <w:sz w:val="24"/>
          <w:szCs w:val="24"/>
        </w:rPr>
        <w:t>W1</w:t>
      </w:r>
      <w:r w:rsidR="00D562A2" w:rsidRPr="000F1BF7">
        <w:rPr>
          <w:rFonts w:ascii="Arial" w:hAnsi="Arial" w:cs="Arial"/>
          <w:b/>
          <w:sz w:val="24"/>
          <w:szCs w:val="24"/>
        </w:rPr>
        <w:t>9</w:t>
      </w:r>
      <w:r w:rsidR="004C72AC" w:rsidRPr="000F1BF7">
        <w:rPr>
          <w:rFonts w:ascii="Arial" w:hAnsi="Arial" w:cs="Arial"/>
          <w:b/>
          <w:sz w:val="24"/>
          <w:szCs w:val="24"/>
        </w:rPr>
        <w:t>1</w:t>
      </w:r>
      <w:r w:rsidR="0053320E">
        <w:rPr>
          <w:rFonts w:ascii="Arial" w:hAnsi="Arial" w:cs="Arial"/>
          <w:b/>
          <w:sz w:val="24"/>
          <w:szCs w:val="24"/>
        </w:rPr>
        <w:t>6</w:t>
      </w:r>
      <w:r w:rsidR="00827860" w:rsidRPr="000F1BF7">
        <w:rPr>
          <w:rFonts w:ascii="Arial" w:hAnsi="Arial" w:cs="Arial"/>
          <w:b/>
          <w:sz w:val="24"/>
          <w:szCs w:val="24"/>
        </w:rPr>
        <w:t xml:space="preserve"> </w:t>
      </w:r>
      <w:r w:rsidR="00EB356C" w:rsidRPr="000F1BF7">
        <w:rPr>
          <w:rFonts w:ascii="Arial" w:hAnsi="Arial" w:cs="Arial"/>
          <w:b/>
          <w:sz w:val="24"/>
          <w:szCs w:val="24"/>
        </w:rPr>
        <w:t xml:space="preserve">dated </w:t>
      </w:r>
      <w:r w:rsidR="0053320E">
        <w:rPr>
          <w:rFonts w:ascii="Arial" w:hAnsi="Arial" w:cs="Arial"/>
          <w:b/>
          <w:sz w:val="24"/>
          <w:szCs w:val="24"/>
        </w:rPr>
        <w:t>October 11</w:t>
      </w:r>
      <w:r w:rsidR="00E346E6" w:rsidRPr="000F1BF7">
        <w:rPr>
          <w:rFonts w:ascii="Arial" w:hAnsi="Arial" w:cs="Arial"/>
          <w:b/>
          <w:sz w:val="24"/>
          <w:szCs w:val="24"/>
        </w:rPr>
        <w:t>, 2018</w:t>
      </w:r>
      <w:r w:rsidR="009D2933" w:rsidRPr="000F1BF7">
        <w:rPr>
          <w:rFonts w:ascii="Arial" w:hAnsi="Arial" w:cs="Arial"/>
          <w:b/>
          <w:sz w:val="24"/>
          <w:szCs w:val="24"/>
        </w:rPr>
        <w:t>,</w:t>
      </w:r>
      <w:r w:rsidRPr="000F1BF7">
        <w:rPr>
          <w:rFonts w:ascii="Arial" w:hAnsi="Arial" w:cs="Arial"/>
          <w:b/>
          <w:sz w:val="24"/>
          <w:szCs w:val="24"/>
        </w:rPr>
        <w:t xml:space="preserve"> seconded by</w:t>
      </w:r>
      <w:r w:rsidR="000B3959" w:rsidRPr="000F1BF7">
        <w:rPr>
          <w:rFonts w:ascii="Arial" w:hAnsi="Arial" w:cs="Arial"/>
          <w:b/>
          <w:sz w:val="24"/>
          <w:szCs w:val="24"/>
        </w:rPr>
        <w:t xml:space="preserve"> </w:t>
      </w:r>
      <w:r w:rsidR="003949C9">
        <w:rPr>
          <w:rFonts w:ascii="Arial" w:hAnsi="Arial" w:cs="Arial"/>
          <w:b/>
          <w:sz w:val="24"/>
          <w:szCs w:val="24"/>
        </w:rPr>
        <w:t>Robin Kingsley</w:t>
      </w:r>
      <w:r w:rsidR="00680443" w:rsidRPr="000F1BF7">
        <w:rPr>
          <w:rFonts w:ascii="Arial" w:hAnsi="Arial" w:cs="Arial"/>
          <w:b/>
          <w:sz w:val="24"/>
          <w:szCs w:val="24"/>
        </w:rPr>
        <w:t>,</w:t>
      </w:r>
      <w:r w:rsidR="00267325" w:rsidRPr="000F1BF7">
        <w:rPr>
          <w:rFonts w:ascii="Arial" w:hAnsi="Arial" w:cs="Arial"/>
          <w:b/>
          <w:sz w:val="24"/>
          <w:szCs w:val="24"/>
        </w:rPr>
        <w:t xml:space="preserve"> </w:t>
      </w:r>
      <w:r w:rsidR="00082B53" w:rsidRPr="000F1BF7">
        <w:rPr>
          <w:rFonts w:ascii="Arial" w:hAnsi="Arial" w:cs="Arial"/>
          <w:b/>
          <w:sz w:val="24"/>
          <w:szCs w:val="24"/>
        </w:rPr>
        <w:t>all in favor</w:t>
      </w:r>
      <w:r w:rsidR="003949C9">
        <w:rPr>
          <w:rFonts w:ascii="Arial" w:hAnsi="Arial" w:cs="Arial"/>
          <w:b/>
          <w:sz w:val="24"/>
          <w:szCs w:val="24"/>
        </w:rPr>
        <w:t>.</w:t>
      </w:r>
    </w:p>
    <w:p w14:paraId="64DB116A" w14:textId="77777777" w:rsidR="00E346E6" w:rsidRDefault="00E346E6" w:rsidP="00267325">
      <w:pPr>
        <w:spacing w:after="0" w:line="240" w:lineRule="auto"/>
        <w:ind w:left="-360" w:right="-446"/>
        <w:rPr>
          <w:rFonts w:ascii="Arial" w:hAnsi="Arial" w:cs="Arial"/>
          <w:sz w:val="24"/>
          <w:szCs w:val="24"/>
        </w:rPr>
      </w:pPr>
    </w:p>
    <w:p w14:paraId="4337EDB1" w14:textId="09FF56FA"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Payroll Warrant – </w:t>
      </w:r>
      <w:r w:rsidR="0053320E">
        <w:rPr>
          <w:rFonts w:ascii="Arial" w:hAnsi="Arial" w:cs="Arial"/>
          <w:b/>
          <w:sz w:val="24"/>
          <w:szCs w:val="24"/>
          <w:u w:val="single"/>
        </w:rPr>
        <w:t>October 11</w:t>
      </w:r>
      <w:r w:rsidR="00E346E6">
        <w:rPr>
          <w:rFonts w:ascii="Arial" w:hAnsi="Arial" w:cs="Arial"/>
          <w:b/>
          <w:sz w:val="24"/>
          <w:szCs w:val="24"/>
          <w:u w:val="single"/>
        </w:rPr>
        <w:t>, 2018</w:t>
      </w:r>
    </w:p>
    <w:p w14:paraId="53A68581" w14:textId="1581CA79" w:rsidR="00692C5A"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3949C9">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w:t>
      </w:r>
      <w:r w:rsidR="00D562A2">
        <w:rPr>
          <w:rFonts w:ascii="Arial" w:hAnsi="Arial" w:cs="Arial"/>
          <w:b/>
          <w:sz w:val="24"/>
          <w:szCs w:val="24"/>
        </w:rPr>
        <w:t>9</w:t>
      </w:r>
      <w:r w:rsidR="000F1BF7">
        <w:rPr>
          <w:rFonts w:ascii="Arial" w:hAnsi="Arial" w:cs="Arial"/>
          <w:b/>
          <w:sz w:val="24"/>
          <w:szCs w:val="24"/>
        </w:rPr>
        <w:t>1</w:t>
      </w:r>
      <w:r w:rsidR="0053320E">
        <w:rPr>
          <w:rFonts w:ascii="Arial" w:hAnsi="Arial" w:cs="Arial"/>
          <w:b/>
          <w:sz w:val="24"/>
          <w:szCs w:val="24"/>
        </w:rPr>
        <w:t>5</w:t>
      </w:r>
      <w:r w:rsidR="00566CAD">
        <w:rPr>
          <w:rFonts w:ascii="Arial" w:hAnsi="Arial" w:cs="Arial"/>
          <w:b/>
          <w:sz w:val="24"/>
          <w:szCs w:val="24"/>
        </w:rPr>
        <w:t xml:space="preserve"> dated </w:t>
      </w:r>
      <w:r w:rsidR="0053320E">
        <w:rPr>
          <w:rFonts w:ascii="Arial" w:hAnsi="Arial" w:cs="Arial"/>
          <w:b/>
          <w:sz w:val="24"/>
          <w:szCs w:val="24"/>
        </w:rPr>
        <w:t>October 11</w:t>
      </w:r>
      <w:r w:rsidR="00E346E6">
        <w:rPr>
          <w:rFonts w:ascii="Arial" w:hAnsi="Arial" w:cs="Arial"/>
          <w:b/>
          <w:sz w:val="24"/>
          <w:szCs w:val="24"/>
        </w:rPr>
        <w:t>, 2018</w:t>
      </w:r>
      <w:r w:rsidR="0088497E">
        <w:rPr>
          <w:rFonts w:ascii="Arial" w:hAnsi="Arial" w:cs="Arial"/>
          <w:b/>
          <w:sz w:val="24"/>
          <w:szCs w:val="24"/>
        </w:rPr>
        <w:t xml:space="preserve">, seconded by </w:t>
      </w:r>
      <w:r w:rsidR="003949C9">
        <w:rPr>
          <w:rFonts w:ascii="Arial" w:hAnsi="Arial" w:cs="Arial"/>
          <w:b/>
          <w:sz w:val="24"/>
          <w:szCs w:val="24"/>
        </w:rPr>
        <w:t>Greg Brown</w:t>
      </w:r>
      <w:r w:rsidR="00A91BB5">
        <w:rPr>
          <w:rFonts w:ascii="Arial" w:hAnsi="Arial" w:cs="Arial"/>
          <w:b/>
          <w:sz w:val="24"/>
          <w:szCs w:val="24"/>
        </w:rPr>
        <w:t xml:space="preserve"> </w:t>
      </w:r>
      <w:r w:rsidR="00825E4C">
        <w:rPr>
          <w:rFonts w:ascii="Arial" w:hAnsi="Arial" w:cs="Arial"/>
          <w:b/>
          <w:sz w:val="24"/>
          <w:szCs w:val="24"/>
        </w:rPr>
        <w:t>all in favor</w:t>
      </w:r>
      <w:r w:rsidR="00A91BB5">
        <w:rPr>
          <w:rFonts w:ascii="Arial" w:hAnsi="Arial" w:cs="Arial"/>
          <w:b/>
          <w:sz w:val="24"/>
          <w:szCs w:val="24"/>
        </w:rPr>
        <w:t>.</w:t>
      </w:r>
      <w:r w:rsidRPr="00891B4A">
        <w:rPr>
          <w:rFonts w:ascii="Arial" w:hAnsi="Arial" w:cs="Arial"/>
          <w:b/>
          <w:sz w:val="24"/>
          <w:szCs w:val="24"/>
        </w:rPr>
        <w:t xml:space="preserve"> </w:t>
      </w:r>
    </w:p>
    <w:p w14:paraId="365C766A" w14:textId="77777777" w:rsidR="008C7AF1" w:rsidRDefault="008C7AF1" w:rsidP="00267325">
      <w:pPr>
        <w:spacing w:after="0" w:line="240" w:lineRule="auto"/>
        <w:ind w:left="-360" w:right="-446"/>
        <w:rPr>
          <w:rFonts w:ascii="Arial" w:hAnsi="Arial" w:cs="Arial"/>
          <w:b/>
          <w:sz w:val="24"/>
          <w:szCs w:val="24"/>
        </w:rPr>
      </w:pPr>
    </w:p>
    <w:p w14:paraId="01DB3A39" w14:textId="77777777" w:rsidR="00D01589" w:rsidRDefault="00D01589" w:rsidP="00267325">
      <w:pPr>
        <w:pStyle w:val="ListParagraph"/>
        <w:spacing w:after="0" w:line="240" w:lineRule="auto"/>
        <w:ind w:left="-360" w:right="-446"/>
        <w:rPr>
          <w:rFonts w:ascii="Arial" w:hAnsi="Arial" w:cs="Arial"/>
          <w:b/>
          <w:sz w:val="24"/>
          <w:szCs w:val="24"/>
          <w:u w:val="single"/>
        </w:rPr>
      </w:pPr>
    </w:p>
    <w:p w14:paraId="2D39F507" w14:textId="77777777" w:rsidR="00D01589" w:rsidRDefault="00D01589" w:rsidP="00267325">
      <w:pPr>
        <w:pStyle w:val="ListParagraph"/>
        <w:spacing w:after="0" w:line="240" w:lineRule="auto"/>
        <w:ind w:left="-360" w:right="-446"/>
        <w:rPr>
          <w:rFonts w:ascii="Arial" w:hAnsi="Arial" w:cs="Arial"/>
          <w:b/>
          <w:sz w:val="24"/>
          <w:szCs w:val="24"/>
          <w:u w:val="single"/>
        </w:rPr>
      </w:pPr>
    </w:p>
    <w:p w14:paraId="1397EFD7" w14:textId="77777777" w:rsidR="00D01589" w:rsidRDefault="00D01589" w:rsidP="00267325">
      <w:pPr>
        <w:pStyle w:val="ListParagraph"/>
        <w:spacing w:after="0" w:line="240" w:lineRule="auto"/>
        <w:ind w:left="-360" w:right="-446"/>
        <w:rPr>
          <w:rFonts w:ascii="Arial" w:hAnsi="Arial" w:cs="Arial"/>
          <w:b/>
          <w:sz w:val="24"/>
          <w:szCs w:val="24"/>
          <w:u w:val="single"/>
        </w:rPr>
      </w:pPr>
    </w:p>
    <w:p w14:paraId="14377E1A" w14:textId="2379D2C7" w:rsidR="00EE0EC3" w:rsidRPr="008020DE" w:rsidRDefault="00EE0EC3" w:rsidP="00267325">
      <w:pPr>
        <w:pStyle w:val="ListParagraph"/>
        <w:spacing w:after="0" w:line="240" w:lineRule="auto"/>
        <w:ind w:left="-360" w:right="-446"/>
        <w:rPr>
          <w:rFonts w:ascii="Arial" w:hAnsi="Arial" w:cs="Arial"/>
          <w:b/>
          <w:sz w:val="24"/>
          <w:szCs w:val="24"/>
          <w:u w:val="single"/>
        </w:rPr>
      </w:pPr>
      <w:r w:rsidRPr="008020DE">
        <w:rPr>
          <w:rFonts w:ascii="Arial" w:hAnsi="Arial" w:cs="Arial"/>
          <w:b/>
          <w:sz w:val="24"/>
          <w:szCs w:val="24"/>
          <w:u w:val="single"/>
        </w:rPr>
        <w:t xml:space="preserve">Approval of Minutes of </w:t>
      </w:r>
      <w:r w:rsidR="00456AC7">
        <w:rPr>
          <w:rFonts w:ascii="Arial" w:hAnsi="Arial" w:cs="Arial"/>
          <w:b/>
          <w:sz w:val="24"/>
          <w:szCs w:val="24"/>
          <w:u w:val="single"/>
        </w:rPr>
        <w:t xml:space="preserve">September </w:t>
      </w:r>
      <w:r w:rsidR="0053320E">
        <w:rPr>
          <w:rFonts w:ascii="Arial" w:hAnsi="Arial" w:cs="Arial"/>
          <w:b/>
          <w:sz w:val="24"/>
          <w:szCs w:val="24"/>
          <w:u w:val="single"/>
        </w:rPr>
        <w:t>26</w:t>
      </w:r>
      <w:r w:rsidR="0038028F">
        <w:rPr>
          <w:rFonts w:ascii="Arial" w:hAnsi="Arial" w:cs="Arial"/>
          <w:b/>
          <w:sz w:val="24"/>
          <w:szCs w:val="24"/>
          <w:u w:val="single"/>
        </w:rPr>
        <w:t>,</w:t>
      </w:r>
      <w:r w:rsidR="00BA279A">
        <w:rPr>
          <w:rFonts w:ascii="Arial" w:hAnsi="Arial" w:cs="Arial"/>
          <w:b/>
          <w:sz w:val="24"/>
          <w:szCs w:val="24"/>
          <w:u w:val="single"/>
        </w:rPr>
        <w:t xml:space="preserve"> 2018</w:t>
      </w:r>
    </w:p>
    <w:p w14:paraId="2FED6AC3" w14:textId="570FE8C2" w:rsidR="0090213B" w:rsidRDefault="00692C5A" w:rsidP="00267325">
      <w:pPr>
        <w:spacing w:after="0" w:line="240" w:lineRule="auto"/>
        <w:ind w:left="-360" w:right="-44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D10E59">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456AC7">
        <w:rPr>
          <w:rFonts w:ascii="Arial" w:hAnsi="Arial" w:cs="Arial"/>
          <w:b/>
          <w:sz w:val="24"/>
          <w:szCs w:val="24"/>
        </w:rPr>
        <w:t xml:space="preserve">September </w:t>
      </w:r>
      <w:r w:rsidR="0053320E">
        <w:rPr>
          <w:rFonts w:ascii="Arial" w:hAnsi="Arial" w:cs="Arial"/>
          <w:b/>
          <w:sz w:val="24"/>
          <w:szCs w:val="24"/>
        </w:rPr>
        <w:t>26</w:t>
      </w:r>
      <w:r w:rsidR="00D46F55">
        <w:rPr>
          <w:rFonts w:ascii="Arial" w:hAnsi="Arial" w:cs="Arial"/>
          <w:b/>
          <w:sz w:val="24"/>
          <w:szCs w:val="24"/>
        </w:rPr>
        <w:t>,</w:t>
      </w:r>
      <w:r w:rsidR="00BA279A">
        <w:rPr>
          <w:rFonts w:ascii="Arial" w:hAnsi="Arial" w:cs="Arial"/>
          <w:b/>
          <w:sz w:val="24"/>
          <w:szCs w:val="24"/>
        </w:rPr>
        <w:t xml:space="preserve">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3949C9">
        <w:rPr>
          <w:rFonts w:ascii="Arial" w:hAnsi="Arial" w:cs="Arial"/>
          <w:b/>
          <w:sz w:val="24"/>
          <w:szCs w:val="24"/>
        </w:rPr>
        <w:t>Greg Brown,</w:t>
      </w:r>
      <w:r w:rsidR="00652203">
        <w:rPr>
          <w:rFonts w:ascii="Arial" w:hAnsi="Arial" w:cs="Arial"/>
          <w:b/>
          <w:sz w:val="24"/>
          <w:szCs w:val="24"/>
        </w:rPr>
        <w:t xml:space="preserve">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267325">
      <w:pPr>
        <w:spacing w:after="0" w:line="240" w:lineRule="auto"/>
        <w:ind w:left="-360" w:right="-446"/>
        <w:rPr>
          <w:rFonts w:ascii="Arial" w:hAnsi="Arial" w:cs="Arial"/>
          <w:sz w:val="24"/>
          <w:szCs w:val="24"/>
        </w:rPr>
      </w:pPr>
    </w:p>
    <w:p w14:paraId="516E6E87" w14:textId="19296C24" w:rsidR="00C1625C" w:rsidRDefault="005A7853" w:rsidP="00267325">
      <w:pPr>
        <w:spacing w:after="0" w:line="240" w:lineRule="auto"/>
        <w:ind w:left="-360" w:right="-44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2AE138C1" w14:textId="4961FEA7" w:rsidR="00E6554E" w:rsidRDefault="0053320E" w:rsidP="0076504E">
      <w:pPr>
        <w:spacing w:after="0" w:line="240" w:lineRule="auto"/>
        <w:ind w:left="-360" w:right="-446"/>
        <w:rPr>
          <w:rFonts w:ascii="Arial" w:hAnsi="Arial" w:cs="Arial"/>
          <w:sz w:val="24"/>
          <w:szCs w:val="24"/>
        </w:rPr>
      </w:pPr>
      <w:proofErr w:type="gramStart"/>
      <w:r>
        <w:rPr>
          <w:rFonts w:ascii="Arial" w:hAnsi="Arial" w:cs="Arial"/>
          <w:sz w:val="24"/>
          <w:szCs w:val="24"/>
          <w:u w:val="single"/>
        </w:rPr>
        <w:t>Emergency situation</w:t>
      </w:r>
      <w:proofErr w:type="gramEnd"/>
      <w:r>
        <w:rPr>
          <w:rFonts w:ascii="Arial" w:hAnsi="Arial" w:cs="Arial"/>
          <w:sz w:val="24"/>
          <w:szCs w:val="24"/>
          <w:u w:val="single"/>
        </w:rPr>
        <w:t xml:space="preserve"> training</w:t>
      </w:r>
      <w:r w:rsidR="00A91BB5">
        <w:rPr>
          <w:rFonts w:ascii="Arial" w:hAnsi="Arial" w:cs="Arial"/>
          <w:sz w:val="24"/>
          <w:szCs w:val="24"/>
        </w:rPr>
        <w:t xml:space="preserve"> the</w:t>
      </w:r>
      <w:r w:rsidR="000D307D">
        <w:rPr>
          <w:rFonts w:ascii="Arial" w:hAnsi="Arial" w:cs="Arial"/>
          <w:sz w:val="24"/>
          <w:szCs w:val="24"/>
        </w:rPr>
        <w:t xml:space="preserve"> Selectboard </w:t>
      </w:r>
      <w:r w:rsidR="0076504E">
        <w:rPr>
          <w:rFonts w:ascii="Arial" w:hAnsi="Arial" w:cs="Arial"/>
          <w:sz w:val="24"/>
          <w:szCs w:val="24"/>
        </w:rPr>
        <w:t>discussed the Library’s request to host an Active Shooter training.  Several libraries throughout the state have been holding this type of training and the librarian is interested</w:t>
      </w:r>
      <w:r w:rsidR="003949C9">
        <w:rPr>
          <w:rFonts w:ascii="Arial" w:hAnsi="Arial" w:cs="Arial"/>
          <w:sz w:val="24"/>
          <w:szCs w:val="24"/>
        </w:rPr>
        <w:t>. The board would like to know more information about cost, scheduling and what would be covered in the training.</w:t>
      </w:r>
    </w:p>
    <w:p w14:paraId="4C40BB4A" w14:textId="6A5DD920" w:rsidR="00685170" w:rsidRDefault="00685170" w:rsidP="0076504E">
      <w:pPr>
        <w:spacing w:after="0" w:line="240" w:lineRule="auto"/>
        <w:ind w:left="-360" w:right="-446"/>
        <w:rPr>
          <w:rFonts w:ascii="Arial" w:hAnsi="Arial" w:cs="Arial"/>
          <w:sz w:val="24"/>
          <w:szCs w:val="24"/>
        </w:rPr>
      </w:pPr>
    </w:p>
    <w:p w14:paraId="2D5F9943" w14:textId="1435EF2E" w:rsidR="00685170" w:rsidRDefault="00685170" w:rsidP="0076504E">
      <w:pPr>
        <w:spacing w:after="0" w:line="240" w:lineRule="auto"/>
        <w:ind w:left="-360" w:right="-446"/>
        <w:rPr>
          <w:rFonts w:ascii="Arial" w:hAnsi="Arial" w:cs="Arial"/>
          <w:sz w:val="24"/>
          <w:szCs w:val="24"/>
        </w:rPr>
      </w:pPr>
      <w:r>
        <w:rPr>
          <w:rFonts w:ascii="Arial" w:hAnsi="Arial" w:cs="Arial"/>
          <w:sz w:val="24"/>
          <w:szCs w:val="24"/>
          <w:u w:val="single"/>
        </w:rPr>
        <w:t>Property Insurance Review</w:t>
      </w:r>
      <w:r>
        <w:rPr>
          <w:rFonts w:ascii="Arial" w:hAnsi="Arial" w:cs="Arial"/>
          <w:sz w:val="24"/>
          <w:szCs w:val="24"/>
        </w:rPr>
        <w:t xml:space="preserve"> The board reviewed the cost of coverage for all municipal properties and contents.  No changes were made.</w:t>
      </w:r>
    </w:p>
    <w:p w14:paraId="74258376" w14:textId="5E313835" w:rsidR="00820769" w:rsidRDefault="00820769" w:rsidP="0076504E">
      <w:pPr>
        <w:spacing w:after="0" w:line="240" w:lineRule="auto"/>
        <w:ind w:left="-360" w:right="-446"/>
        <w:rPr>
          <w:rFonts w:ascii="Arial" w:hAnsi="Arial" w:cs="Arial"/>
          <w:sz w:val="24"/>
          <w:szCs w:val="24"/>
        </w:rPr>
      </w:pPr>
    </w:p>
    <w:p w14:paraId="21462A4A" w14:textId="75B8B845" w:rsidR="00820769" w:rsidRDefault="00820769" w:rsidP="0076504E">
      <w:pPr>
        <w:spacing w:after="0" w:line="240" w:lineRule="auto"/>
        <w:ind w:left="-360" w:right="-446"/>
        <w:rPr>
          <w:rFonts w:ascii="Arial" w:hAnsi="Arial" w:cs="Arial"/>
          <w:sz w:val="24"/>
          <w:szCs w:val="24"/>
        </w:rPr>
      </w:pPr>
      <w:r>
        <w:rPr>
          <w:rFonts w:ascii="Arial" w:hAnsi="Arial" w:cs="Arial"/>
          <w:sz w:val="24"/>
          <w:szCs w:val="24"/>
        </w:rPr>
        <w:t xml:space="preserve">Keith Bronson noted that he and Gig attended the Great River Hydro Emergency Action Plan informational meeting in Readsboro last night.  It was very </w:t>
      </w:r>
      <w:r w:rsidR="002F1E0B">
        <w:rPr>
          <w:rFonts w:ascii="Arial" w:hAnsi="Arial" w:cs="Arial"/>
          <w:sz w:val="24"/>
          <w:szCs w:val="24"/>
        </w:rPr>
        <w:t>informative;</w:t>
      </w:r>
      <w:r>
        <w:rPr>
          <w:rFonts w:ascii="Arial" w:hAnsi="Arial" w:cs="Arial"/>
          <w:sz w:val="24"/>
          <w:szCs w:val="24"/>
        </w:rPr>
        <w:t xml:space="preserve"> their disaster forecasting indicates a breach in the Harriman or Somerset dams won’t have a great impact on Jacksonville and will only effect the portion of Whitingham along the Deerfield River where the power house is on the Readsboro border.</w:t>
      </w:r>
    </w:p>
    <w:p w14:paraId="22CF1BEB" w14:textId="77777777" w:rsidR="0096414A" w:rsidRDefault="0096414A" w:rsidP="00267325">
      <w:pPr>
        <w:spacing w:after="0" w:line="240" w:lineRule="auto"/>
        <w:ind w:left="-360" w:right="-446"/>
        <w:rPr>
          <w:rFonts w:ascii="Arial" w:hAnsi="Arial" w:cs="Arial"/>
          <w:sz w:val="24"/>
          <w:szCs w:val="24"/>
        </w:rPr>
      </w:pPr>
    </w:p>
    <w:p w14:paraId="566A59FA" w14:textId="70D634A4" w:rsidR="00EE0EC3" w:rsidRPr="00457C90" w:rsidRDefault="00EE0EC3" w:rsidP="00267325">
      <w:pPr>
        <w:pStyle w:val="ListParagraph"/>
        <w:spacing w:after="0" w:line="240" w:lineRule="auto"/>
        <w:ind w:left="-360" w:right="-446"/>
        <w:rPr>
          <w:rFonts w:ascii="Arial" w:hAnsi="Arial" w:cs="Arial"/>
          <w:b/>
          <w:sz w:val="24"/>
          <w:szCs w:val="24"/>
          <w:u w:val="single"/>
        </w:rPr>
      </w:pPr>
      <w:r w:rsidRPr="00457C90">
        <w:rPr>
          <w:rFonts w:ascii="Arial" w:hAnsi="Arial" w:cs="Arial"/>
          <w:b/>
          <w:sz w:val="24"/>
          <w:szCs w:val="24"/>
          <w:u w:val="single"/>
        </w:rPr>
        <w:t>Adjourn</w:t>
      </w:r>
    </w:p>
    <w:p w14:paraId="490A9F71" w14:textId="135E2E1B" w:rsidR="00650CDD" w:rsidRDefault="00650CDD" w:rsidP="00267325">
      <w:pPr>
        <w:spacing w:after="0" w:line="240" w:lineRule="auto"/>
        <w:ind w:left="-360" w:right="-44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B92601">
        <w:rPr>
          <w:rFonts w:ascii="Arial" w:hAnsi="Arial" w:cs="Arial"/>
          <w:b/>
          <w:sz w:val="24"/>
          <w:szCs w:val="24"/>
        </w:rPr>
        <w:t>Greg Brown</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B92601">
        <w:rPr>
          <w:rFonts w:ascii="Arial" w:hAnsi="Arial" w:cs="Arial"/>
          <w:b/>
          <w:sz w:val="24"/>
          <w:szCs w:val="24"/>
        </w:rPr>
        <w:t>Allan</w:t>
      </w:r>
      <w:r w:rsidR="00D25FDC">
        <w:rPr>
          <w:rFonts w:ascii="Arial" w:hAnsi="Arial" w:cs="Arial"/>
          <w:b/>
          <w:sz w:val="24"/>
          <w:szCs w:val="24"/>
        </w:rPr>
        <w:t xml:space="preserve">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267325">
      <w:pPr>
        <w:spacing w:after="0" w:line="240" w:lineRule="auto"/>
        <w:ind w:left="-360" w:right="-446"/>
        <w:rPr>
          <w:rFonts w:ascii="Arial" w:hAnsi="Arial" w:cs="Arial"/>
          <w:sz w:val="24"/>
          <w:szCs w:val="24"/>
        </w:rPr>
      </w:pPr>
    </w:p>
    <w:p w14:paraId="394A2BC0" w14:textId="234F958C" w:rsidR="00D25FDC" w:rsidRDefault="00AF5BDF" w:rsidP="00267325">
      <w:pPr>
        <w:spacing w:after="0" w:line="240" w:lineRule="auto"/>
        <w:ind w:left="-360" w:right="-44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DE1CA7">
        <w:rPr>
          <w:rFonts w:ascii="Arial" w:hAnsi="Arial" w:cs="Arial"/>
          <w:sz w:val="24"/>
          <w:szCs w:val="24"/>
        </w:rPr>
        <w:t>8:</w:t>
      </w:r>
      <w:r w:rsidR="00B92601">
        <w:rPr>
          <w:rFonts w:ascii="Arial" w:hAnsi="Arial" w:cs="Arial"/>
          <w:sz w:val="24"/>
          <w:szCs w:val="24"/>
        </w:rPr>
        <w:t>31</w:t>
      </w:r>
      <w:r w:rsidR="00DC3AA1">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67EAE46E" w:rsidR="00C9683B" w:rsidRDefault="004644BE" w:rsidP="00267325">
      <w:pPr>
        <w:spacing w:after="0" w:line="240" w:lineRule="auto"/>
        <w:ind w:left="-360" w:right="-446"/>
        <w:rPr>
          <w:rFonts w:ascii="Arial" w:hAnsi="Arial" w:cs="Arial"/>
          <w:sz w:val="24"/>
          <w:szCs w:val="24"/>
        </w:rPr>
      </w:pPr>
      <w:r w:rsidRPr="00652203">
        <w:rPr>
          <w:rFonts w:ascii="Arial" w:hAnsi="Arial" w:cs="Arial"/>
          <w:sz w:val="24"/>
          <w:szCs w:val="24"/>
        </w:rPr>
        <w:t xml:space="preserve"> </w:t>
      </w:r>
    </w:p>
    <w:p w14:paraId="379665E9" w14:textId="77777777" w:rsidR="00D01F80" w:rsidRDefault="00650CDD" w:rsidP="00267325">
      <w:pPr>
        <w:spacing w:after="0" w:line="240" w:lineRule="auto"/>
        <w:ind w:left="-360" w:right="-44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1C9F378E" w14:textId="77777777" w:rsidR="00D01F80" w:rsidRDefault="00D01F80" w:rsidP="00267325">
      <w:pPr>
        <w:spacing w:after="0" w:line="240" w:lineRule="auto"/>
        <w:ind w:left="-360" w:right="-446"/>
        <w:rPr>
          <w:rFonts w:ascii="Arial" w:hAnsi="Arial" w:cs="Arial"/>
          <w:sz w:val="24"/>
          <w:szCs w:val="24"/>
        </w:rPr>
      </w:pPr>
    </w:p>
    <w:p w14:paraId="6C8F4CBE" w14:textId="1FD07EDA" w:rsidR="005B72BF" w:rsidRDefault="00650CDD" w:rsidP="00267325">
      <w:pPr>
        <w:spacing w:after="0" w:line="240" w:lineRule="auto"/>
        <w:ind w:left="-360" w:right="-446"/>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403C68"/>
    <w:multiLevelType w:val="hybridMultilevel"/>
    <w:tmpl w:val="1E980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1"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2"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7"/>
  </w:num>
  <w:num w:numId="2">
    <w:abstractNumId w:val="12"/>
  </w:num>
  <w:num w:numId="3">
    <w:abstractNumId w:val="9"/>
  </w:num>
  <w:num w:numId="4">
    <w:abstractNumId w:val="4"/>
  </w:num>
  <w:num w:numId="5">
    <w:abstractNumId w:val="2"/>
  </w:num>
  <w:num w:numId="6">
    <w:abstractNumId w:val="10"/>
  </w:num>
  <w:num w:numId="7">
    <w:abstractNumId w:val="15"/>
  </w:num>
  <w:num w:numId="8">
    <w:abstractNumId w:val="7"/>
  </w:num>
  <w:num w:numId="9">
    <w:abstractNumId w:val="0"/>
  </w:num>
  <w:num w:numId="10">
    <w:abstractNumId w:val="8"/>
  </w:num>
  <w:num w:numId="11">
    <w:abstractNumId w:val="21"/>
  </w:num>
  <w:num w:numId="12">
    <w:abstractNumId w:val="18"/>
  </w:num>
  <w:num w:numId="13">
    <w:abstractNumId w:val="16"/>
  </w:num>
  <w:num w:numId="14">
    <w:abstractNumId w:val="11"/>
  </w:num>
  <w:num w:numId="15">
    <w:abstractNumId w:val="19"/>
  </w:num>
  <w:num w:numId="16">
    <w:abstractNumId w:val="3"/>
  </w:num>
  <w:num w:numId="17">
    <w:abstractNumId w:val="6"/>
  </w:num>
  <w:num w:numId="18">
    <w:abstractNumId w:val="5"/>
  </w:num>
  <w:num w:numId="19">
    <w:abstractNumId w:val="22"/>
  </w:num>
  <w:num w:numId="20">
    <w:abstractNumId w:val="1"/>
  </w:num>
  <w:num w:numId="21">
    <w:abstractNumId w:val="20"/>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349C1"/>
    <w:rsid w:val="00040DE3"/>
    <w:rsid w:val="000426C5"/>
    <w:rsid w:val="0004408F"/>
    <w:rsid w:val="00045020"/>
    <w:rsid w:val="00045966"/>
    <w:rsid w:val="00047CD7"/>
    <w:rsid w:val="000500B8"/>
    <w:rsid w:val="000529D9"/>
    <w:rsid w:val="000537BD"/>
    <w:rsid w:val="00053E13"/>
    <w:rsid w:val="00054EC2"/>
    <w:rsid w:val="00057EA9"/>
    <w:rsid w:val="00057FD4"/>
    <w:rsid w:val="0006057C"/>
    <w:rsid w:val="00061B7C"/>
    <w:rsid w:val="00061CCB"/>
    <w:rsid w:val="00061F9C"/>
    <w:rsid w:val="0006505F"/>
    <w:rsid w:val="00065A89"/>
    <w:rsid w:val="00066647"/>
    <w:rsid w:val="00066A08"/>
    <w:rsid w:val="0007008D"/>
    <w:rsid w:val="000701CE"/>
    <w:rsid w:val="0007053C"/>
    <w:rsid w:val="00074C45"/>
    <w:rsid w:val="00075DB6"/>
    <w:rsid w:val="00076D7F"/>
    <w:rsid w:val="00080B48"/>
    <w:rsid w:val="00082B53"/>
    <w:rsid w:val="0008506D"/>
    <w:rsid w:val="000909E6"/>
    <w:rsid w:val="00093A52"/>
    <w:rsid w:val="00093ED9"/>
    <w:rsid w:val="00094025"/>
    <w:rsid w:val="000940EA"/>
    <w:rsid w:val="00095730"/>
    <w:rsid w:val="0009781A"/>
    <w:rsid w:val="00097FE5"/>
    <w:rsid w:val="000A08E1"/>
    <w:rsid w:val="000A1B82"/>
    <w:rsid w:val="000A21FD"/>
    <w:rsid w:val="000A2785"/>
    <w:rsid w:val="000A432F"/>
    <w:rsid w:val="000B0ACA"/>
    <w:rsid w:val="000B12D1"/>
    <w:rsid w:val="000B3959"/>
    <w:rsid w:val="000B502D"/>
    <w:rsid w:val="000B757D"/>
    <w:rsid w:val="000B7707"/>
    <w:rsid w:val="000C38B7"/>
    <w:rsid w:val="000C3CF1"/>
    <w:rsid w:val="000C5153"/>
    <w:rsid w:val="000C5871"/>
    <w:rsid w:val="000C73C1"/>
    <w:rsid w:val="000D002F"/>
    <w:rsid w:val="000D07A7"/>
    <w:rsid w:val="000D1BCA"/>
    <w:rsid w:val="000D307D"/>
    <w:rsid w:val="000D33FC"/>
    <w:rsid w:val="000D55B2"/>
    <w:rsid w:val="000D5EB9"/>
    <w:rsid w:val="000D7AB6"/>
    <w:rsid w:val="000E2B98"/>
    <w:rsid w:val="000E2D41"/>
    <w:rsid w:val="000E689B"/>
    <w:rsid w:val="000E68F9"/>
    <w:rsid w:val="000E79A7"/>
    <w:rsid w:val="000F1BF7"/>
    <w:rsid w:val="000F2EDE"/>
    <w:rsid w:val="000F3CD6"/>
    <w:rsid w:val="000F4CFA"/>
    <w:rsid w:val="000F539D"/>
    <w:rsid w:val="0010048B"/>
    <w:rsid w:val="00100734"/>
    <w:rsid w:val="00110029"/>
    <w:rsid w:val="001128BC"/>
    <w:rsid w:val="00112A52"/>
    <w:rsid w:val="00113C06"/>
    <w:rsid w:val="001152CF"/>
    <w:rsid w:val="00115922"/>
    <w:rsid w:val="00123B24"/>
    <w:rsid w:val="001240EA"/>
    <w:rsid w:val="001311E1"/>
    <w:rsid w:val="001316A8"/>
    <w:rsid w:val="00131A6B"/>
    <w:rsid w:val="001323AE"/>
    <w:rsid w:val="00132B96"/>
    <w:rsid w:val="00136C5D"/>
    <w:rsid w:val="001429DD"/>
    <w:rsid w:val="0014510C"/>
    <w:rsid w:val="001470CE"/>
    <w:rsid w:val="00147101"/>
    <w:rsid w:val="00150A5A"/>
    <w:rsid w:val="00152703"/>
    <w:rsid w:val="00153889"/>
    <w:rsid w:val="00154570"/>
    <w:rsid w:val="0015472A"/>
    <w:rsid w:val="00154CBC"/>
    <w:rsid w:val="00154D40"/>
    <w:rsid w:val="00155C3A"/>
    <w:rsid w:val="0015646B"/>
    <w:rsid w:val="00156D74"/>
    <w:rsid w:val="00162308"/>
    <w:rsid w:val="00162A01"/>
    <w:rsid w:val="0016301D"/>
    <w:rsid w:val="001638E6"/>
    <w:rsid w:val="001643BB"/>
    <w:rsid w:val="001648C7"/>
    <w:rsid w:val="001656A9"/>
    <w:rsid w:val="00170C92"/>
    <w:rsid w:val="0017110A"/>
    <w:rsid w:val="001715A9"/>
    <w:rsid w:val="00171A06"/>
    <w:rsid w:val="00173F54"/>
    <w:rsid w:val="00174B77"/>
    <w:rsid w:val="001812A9"/>
    <w:rsid w:val="0018447F"/>
    <w:rsid w:val="00186FBF"/>
    <w:rsid w:val="001873A8"/>
    <w:rsid w:val="00190204"/>
    <w:rsid w:val="001915D2"/>
    <w:rsid w:val="001919B3"/>
    <w:rsid w:val="0019510E"/>
    <w:rsid w:val="00196958"/>
    <w:rsid w:val="00197590"/>
    <w:rsid w:val="001A0333"/>
    <w:rsid w:val="001A33C8"/>
    <w:rsid w:val="001A4888"/>
    <w:rsid w:val="001A6314"/>
    <w:rsid w:val="001A754D"/>
    <w:rsid w:val="001A76D6"/>
    <w:rsid w:val="001B24A5"/>
    <w:rsid w:val="001B2867"/>
    <w:rsid w:val="001B4254"/>
    <w:rsid w:val="001B530C"/>
    <w:rsid w:val="001B535B"/>
    <w:rsid w:val="001B5B9B"/>
    <w:rsid w:val="001B5CCE"/>
    <w:rsid w:val="001C0246"/>
    <w:rsid w:val="001C2BAB"/>
    <w:rsid w:val="001C3AD5"/>
    <w:rsid w:val="001C46A4"/>
    <w:rsid w:val="001C50A2"/>
    <w:rsid w:val="001C5B16"/>
    <w:rsid w:val="001C7CF8"/>
    <w:rsid w:val="001D0332"/>
    <w:rsid w:val="001D0EBA"/>
    <w:rsid w:val="001D12A0"/>
    <w:rsid w:val="001D3E6B"/>
    <w:rsid w:val="001D5196"/>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BD4"/>
    <w:rsid w:val="00206D1F"/>
    <w:rsid w:val="002109F3"/>
    <w:rsid w:val="00212091"/>
    <w:rsid w:val="002136E1"/>
    <w:rsid w:val="00213F0F"/>
    <w:rsid w:val="00215FCC"/>
    <w:rsid w:val="00217175"/>
    <w:rsid w:val="00217EC6"/>
    <w:rsid w:val="002222A4"/>
    <w:rsid w:val="00222DC8"/>
    <w:rsid w:val="00224AA3"/>
    <w:rsid w:val="00225FD2"/>
    <w:rsid w:val="002265E8"/>
    <w:rsid w:val="002267CF"/>
    <w:rsid w:val="00227FA1"/>
    <w:rsid w:val="00230073"/>
    <w:rsid w:val="00230858"/>
    <w:rsid w:val="00231951"/>
    <w:rsid w:val="00231F97"/>
    <w:rsid w:val="0023225A"/>
    <w:rsid w:val="002332BC"/>
    <w:rsid w:val="00234337"/>
    <w:rsid w:val="00234C59"/>
    <w:rsid w:val="00236387"/>
    <w:rsid w:val="002368C5"/>
    <w:rsid w:val="00237286"/>
    <w:rsid w:val="00237694"/>
    <w:rsid w:val="002400E6"/>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578D1"/>
    <w:rsid w:val="0026172D"/>
    <w:rsid w:val="00265A3D"/>
    <w:rsid w:val="00267325"/>
    <w:rsid w:val="00267765"/>
    <w:rsid w:val="00267B83"/>
    <w:rsid w:val="002701D5"/>
    <w:rsid w:val="002704CE"/>
    <w:rsid w:val="0027147F"/>
    <w:rsid w:val="0027168A"/>
    <w:rsid w:val="00271F90"/>
    <w:rsid w:val="0027591C"/>
    <w:rsid w:val="002767C0"/>
    <w:rsid w:val="00287634"/>
    <w:rsid w:val="0029245C"/>
    <w:rsid w:val="002929F9"/>
    <w:rsid w:val="0029460B"/>
    <w:rsid w:val="002970D7"/>
    <w:rsid w:val="002A366B"/>
    <w:rsid w:val="002A42DA"/>
    <w:rsid w:val="002A49BA"/>
    <w:rsid w:val="002A52E1"/>
    <w:rsid w:val="002B01BD"/>
    <w:rsid w:val="002B09D8"/>
    <w:rsid w:val="002B0F94"/>
    <w:rsid w:val="002B5753"/>
    <w:rsid w:val="002B69D1"/>
    <w:rsid w:val="002B6C0B"/>
    <w:rsid w:val="002B7959"/>
    <w:rsid w:val="002B7B87"/>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1584"/>
    <w:rsid w:val="002E2A0F"/>
    <w:rsid w:val="002E317E"/>
    <w:rsid w:val="002E3BD6"/>
    <w:rsid w:val="002E5D8A"/>
    <w:rsid w:val="002E7A36"/>
    <w:rsid w:val="002F0977"/>
    <w:rsid w:val="002F1E0B"/>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288"/>
    <w:rsid w:val="003478D1"/>
    <w:rsid w:val="00347D25"/>
    <w:rsid w:val="003525A3"/>
    <w:rsid w:val="003534A9"/>
    <w:rsid w:val="00353CF2"/>
    <w:rsid w:val="00354E08"/>
    <w:rsid w:val="003601FF"/>
    <w:rsid w:val="00360F5A"/>
    <w:rsid w:val="003637A1"/>
    <w:rsid w:val="00364A81"/>
    <w:rsid w:val="00365AD7"/>
    <w:rsid w:val="00366FA8"/>
    <w:rsid w:val="0036729D"/>
    <w:rsid w:val="00367CF9"/>
    <w:rsid w:val="00371133"/>
    <w:rsid w:val="0037172C"/>
    <w:rsid w:val="0037194C"/>
    <w:rsid w:val="00371E7F"/>
    <w:rsid w:val="00372D91"/>
    <w:rsid w:val="00373407"/>
    <w:rsid w:val="00374487"/>
    <w:rsid w:val="00374766"/>
    <w:rsid w:val="00377323"/>
    <w:rsid w:val="00377567"/>
    <w:rsid w:val="00377F9F"/>
    <w:rsid w:val="00380229"/>
    <w:rsid w:val="0038028F"/>
    <w:rsid w:val="003807F5"/>
    <w:rsid w:val="00383567"/>
    <w:rsid w:val="0038624B"/>
    <w:rsid w:val="003863F6"/>
    <w:rsid w:val="00386B8C"/>
    <w:rsid w:val="00387B8C"/>
    <w:rsid w:val="00390B3C"/>
    <w:rsid w:val="00393BE5"/>
    <w:rsid w:val="00394450"/>
    <w:rsid w:val="003949C9"/>
    <w:rsid w:val="00395032"/>
    <w:rsid w:val="00395EBD"/>
    <w:rsid w:val="003A11D7"/>
    <w:rsid w:val="003A14AC"/>
    <w:rsid w:val="003A2440"/>
    <w:rsid w:val="003A39D1"/>
    <w:rsid w:val="003A3A82"/>
    <w:rsid w:val="003A4836"/>
    <w:rsid w:val="003A584D"/>
    <w:rsid w:val="003B04E5"/>
    <w:rsid w:val="003B0E26"/>
    <w:rsid w:val="003B0F2C"/>
    <w:rsid w:val="003B1F05"/>
    <w:rsid w:val="003B2AAB"/>
    <w:rsid w:val="003B3D68"/>
    <w:rsid w:val="003B3E13"/>
    <w:rsid w:val="003B7B76"/>
    <w:rsid w:val="003C74FE"/>
    <w:rsid w:val="003C7D60"/>
    <w:rsid w:val="003D0094"/>
    <w:rsid w:val="003D2931"/>
    <w:rsid w:val="003D52B1"/>
    <w:rsid w:val="003D6775"/>
    <w:rsid w:val="003D6EBC"/>
    <w:rsid w:val="003D70FE"/>
    <w:rsid w:val="003E0319"/>
    <w:rsid w:val="003E5DA6"/>
    <w:rsid w:val="003E6019"/>
    <w:rsid w:val="003E76BF"/>
    <w:rsid w:val="003E7A63"/>
    <w:rsid w:val="003F0324"/>
    <w:rsid w:val="003F215D"/>
    <w:rsid w:val="003F4C1B"/>
    <w:rsid w:val="003F6361"/>
    <w:rsid w:val="003F76BA"/>
    <w:rsid w:val="00400201"/>
    <w:rsid w:val="00402589"/>
    <w:rsid w:val="004038A8"/>
    <w:rsid w:val="004102FD"/>
    <w:rsid w:val="00410DA5"/>
    <w:rsid w:val="0041149D"/>
    <w:rsid w:val="004125DF"/>
    <w:rsid w:val="0041386D"/>
    <w:rsid w:val="004169CC"/>
    <w:rsid w:val="004170BF"/>
    <w:rsid w:val="004244E8"/>
    <w:rsid w:val="004254D8"/>
    <w:rsid w:val="00425D4F"/>
    <w:rsid w:val="004271C4"/>
    <w:rsid w:val="004277DA"/>
    <w:rsid w:val="00431B30"/>
    <w:rsid w:val="0043341C"/>
    <w:rsid w:val="00436058"/>
    <w:rsid w:val="00442923"/>
    <w:rsid w:val="00444F22"/>
    <w:rsid w:val="00445205"/>
    <w:rsid w:val="00450790"/>
    <w:rsid w:val="00451104"/>
    <w:rsid w:val="00451197"/>
    <w:rsid w:val="00452B4E"/>
    <w:rsid w:val="00452F23"/>
    <w:rsid w:val="00455757"/>
    <w:rsid w:val="00456178"/>
    <w:rsid w:val="0045629E"/>
    <w:rsid w:val="004565CD"/>
    <w:rsid w:val="00456AC7"/>
    <w:rsid w:val="00457661"/>
    <w:rsid w:val="00457C90"/>
    <w:rsid w:val="00460635"/>
    <w:rsid w:val="004644BE"/>
    <w:rsid w:val="00465D8D"/>
    <w:rsid w:val="00470E45"/>
    <w:rsid w:val="00471854"/>
    <w:rsid w:val="004749BA"/>
    <w:rsid w:val="00477D75"/>
    <w:rsid w:val="00480162"/>
    <w:rsid w:val="004832D4"/>
    <w:rsid w:val="004835E4"/>
    <w:rsid w:val="00483649"/>
    <w:rsid w:val="004864BC"/>
    <w:rsid w:val="00486856"/>
    <w:rsid w:val="00487B62"/>
    <w:rsid w:val="004907C9"/>
    <w:rsid w:val="00492864"/>
    <w:rsid w:val="00495560"/>
    <w:rsid w:val="004960D5"/>
    <w:rsid w:val="00497A45"/>
    <w:rsid w:val="004A2BBE"/>
    <w:rsid w:val="004A2C94"/>
    <w:rsid w:val="004A3EF4"/>
    <w:rsid w:val="004A4F07"/>
    <w:rsid w:val="004A4F0E"/>
    <w:rsid w:val="004A54CE"/>
    <w:rsid w:val="004B49EC"/>
    <w:rsid w:val="004B5647"/>
    <w:rsid w:val="004B58D5"/>
    <w:rsid w:val="004B721B"/>
    <w:rsid w:val="004C14E2"/>
    <w:rsid w:val="004C5943"/>
    <w:rsid w:val="004C72AC"/>
    <w:rsid w:val="004D1519"/>
    <w:rsid w:val="004D3256"/>
    <w:rsid w:val="004D4288"/>
    <w:rsid w:val="004D680B"/>
    <w:rsid w:val="004D7C5B"/>
    <w:rsid w:val="004D7E03"/>
    <w:rsid w:val="004E0D64"/>
    <w:rsid w:val="004E2C87"/>
    <w:rsid w:val="004E2FEC"/>
    <w:rsid w:val="004E3D25"/>
    <w:rsid w:val="004E4200"/>
    <w:rsid w:val="004E51BF"/>
    <w:rsid w:val="004E616E"/>
    <w:rsid w:val="004E7088"/>
    <w:rsid w:val="004E73B2"/>
    <w:rsid w:val="004E78D0"/>
    <w:rsid w:val="004F4264"/>
    <w:rsid w:val="004F4495"/>
    <w:rsid w:val="004F5891"/>
    <w:rsid w:val="004F5D8C"/>
    <w:rsid w:val="004F5F05"/>
    <w:rsid w:val="00500BA6"/>
    <w:rsid w:val="00501EAC"/>
    <w:rsid w:val="0050284A"/>
    <w:rsid w:val="00504A31"/>
    <w:rsid w:val="00504ACA"/>
    <w:rsid w:val="00505C15"/>
    <w:rsid w:val="00507A39"/>
    <w:rsid w:val="00511533"/>
    <w:rsid w:val="005119A8"/>
    <w:rsid w:val="00513FF0"/>
    <w:rsid w:val="005175AC"/>
    <w:rsid w:val="00517CDF"/>
    <w:rsid w:val="00520885"/>
    <w:rsid w:val="00520AB5"/>
    <w:rsid w:val="00521FAA"/>
    <w:rsid w:val="00523B9A"/>
    <w:rsid w:val="0052455C"/>
    <w:rsid w:val="005252F8"/>
    <w:rsid w:val="0052583F"/>
    <w:rsid w:val="005263A2"/>
    <w:rsid w:val="005267EA"/>
    <w:rsid w:val="00527988"/>
    <w:rsid w:val="00530B14"/>
    <w:rsid w:val="00530F70"/>
    <w:rsid w:val="005320D1"/>
    <w:rsid w:val="005323B6"/>
    <w:rsid w:val="0053320E"/>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47AB"/>
    <w:rsid w:val="00575278"/>
    <w:rsid w:val="00576372"/>
    <w:rsid w:val="00576C2E"/>
    <w:rsid w:val="00576D05"/>
    <w:rsid w:val="005773C7"/>
    <w:rsid w:val="005773EF"/>
    <w:rsid w:val="00580508"/>
    <w:rsid w:val="00581227"/>
    <w:rsid w:val="00587A7E"/>
    <w:rsid w:val="00590234"/>
    <w:rsid w:val="00591046"/>
    <w:rsid w:val="00591A67"/>
    <w:rsid w:val="00592569"/>
    <w:rsid w:val="00592A80"/>
    <w:rsid w:val="00594097"/>
    <w:rsid w:val="00594489"/>
    <w:rsid w:val="00595031"/>
    <w:rsid w:val="0059556C"/>
    <w:rsid w:val="005964B3"/>
    <w:rsid w:val="00597B3F"/>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28A"/>
    <w:rsid w:val="005C09F6"/>
    <w:rsid w:val="005C0F15"/>
    <w:rsid w:val="005C2126"/>
    <w:rsid w:val="005C7315"/>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30B7"/>
    <w:rsid w:val="00604D7B"/>
    <w:rsid w:val="00606B22"/>
    <w:rsid w:val="00611A13"/>
    <w:rsid w:val="00614DB9"/>
    <w:rsid w:val="00615374"/>
    <w:rsid w:val="0061594A"/>
    <w:rsid w:val="006169C3"/>
    <w:rsid w:val="006215E6"/>
    <w:rsid w:val="00626E69"/>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267"/>
    <w:rsid w:val="006669E8"/>
    <w:rsid w:val="00666E1E"/>
    <w:rsid w:val="006712B1"/>
    <w:rsid w:val="00672FDB"/>
    <w:rsid w:val="00673A15"/>
    <w:rsid w:val="00673AC2"/>
    <w:rsid w:val="006750CF"/>
    <w:rsid w:val="00676913"/>
    <w:rsid w:val="00677EAC"/>
    <w:rsid w:val="00680443"/>
    <w:rsid w:val="006818DB"/>
    <w:rsid w:val="00682A88"/>
    <w:rsid w:val="00685170"/>
    <w:rsid w:val="00685F99"/>
    <w:rsid w:val="006876E2"/>
    <w:rsid w:val="00690D98"/>
    <w:rsid w:val="00691B14"/>
    <w:rsid w:val="00692C5A"/>
    <w:rsid w:val="00694F51"/>
    <w:rsid w:val="0069527C"/>
    <w:rsid w:val="00695D54"/>
    <w:rsid w:val="006A0AC1"/>
    <w:rsid w:val="006A0F63"/>
    <w:rsid w:val="006A135C"/>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3D04"/>
    <w:rsid w:val="006C659B"/>
    <w:rsid w:val="006C70A4"/>
    <w:rsid w:val="006D168E"/>
    <w:rsid w:val="006D2045"/>
    <w:rsid w:val="006D46CD"/>
    <w:rsid w:val="006D5BF3"/>
    <w:rsid w:val="006D7738"/>
    <w:rsid w:val="006D791A"/>
    <w:rsid w:val="006E221A"/>
    <w:rsid w:val="006E24E8"/>
    <w:rsid w:val="006E2AE1"/>
    <w:rsid w:val="006E3201"/>
    <w:rsid w:val="006E5D76"/>
    <w:rsid w:val="006F3561"/>
    <w:rsid w:val="006F37EE"/>
    <w:rsid w:val="006F4029"/>
    <w:rsid w:val="006F4F41"/>
    <w:rsid w:val="006F552A"/>
    <w:rsid w:val="006F6711"/>
    <w:rsid w:val="006F67D4"/>
    <w:rsid w:val="006F7279"/>
    <w:rsid w:val="00700BF5"/>
    <w:rsid w:val="00706578"/>
    <w:rsid w:val="00706C4A"/>
    <w:rsid w:val="00706ECC"/>
    <w:rsid w:val="00707CE1"/>
    <w:rsid w:val="0071020B"/>
    <w:rsid w:val="007125B6"/>
    <w:rsid w:val="00712FBB"/>
    <w:rsid w:val="00713CCC"/>
    <w:rsid w:val="007146E5"/>
    <w:rsid w:val="00716FAB"/>
    <w:rsid w:val="00717C3B"/>
    <w:rsid w:val="00717EBB"/>
    <w:rsid w:val="00720630"/>
    <w:rsid w:val="00722195"/>
    <w:rsid w:val="00723D6C"/>
    <w:rsid w:val="00723DAF"/>
    <w:rsid w:val="00723E8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504E"/>
    <w:rsid w:val="00766181"/>
    <w:rsid w:val="007679C3"/>
    <w:rsid w:val="00767F04"/>
    <w:rsid w:val="007718D5"/>
    <w:rsid w:val="0077207F"/>
    <w:rsid w:val="0077336A"/>
    <w:rsid w:val="007734A4"/>
    <w:rsid w:val="007734D2"/>
    <w:rsid w:val="00775E96"/>
    <w:rsid w:val="00777E22"/>
    <w:rsid w:val="00777F7C"/>
    <w:rsid w:val="00780F96"/>
    <w:rsid w:val="00782AFC"/>
    <w:rsid w:val="00782B50"/>
    <w:rsid w:val="00782D1B"/>
    <w:rsid w:val="0078363B"/>
    <w:rsid w:val="0078571D"/>
    <w:rsid w:val="00785BFF"/>
    <w:rsid w:val="00785F11"/>
    <w:rsid w:val="007867C4"/>
    <w:rsid w:val="00786965"/>
    <w:rsid w:val="00794073"/>
    <w:rsid w:val="007A0FA1"/>
    <w:rsid w:val="007A2A16"/>
    <w:rsid w:val="007A58C4"/>
    <w:rsid w:val="007A61B0"/>
    <w:rsid w:val="007A6FF1"/>
    <w:rsid w:val="007B06B4"/>
    <w:rsid w:val="007B1079"/>
    <w:rsid w:val="007B2EB9"/>
    <w:rsid w:val="007B4358"/>
    <w:rsid w:val="007C07C2"/>
    <w:rsid w:val="007C0844"/>
    <w:rsid w:val="007C0C53"/>
    <w:rsid w:val="007C566E"/>
    <w:rsid w:val="007D0501"/>
    <w:rsid w:val="007D2A77"/>
    <w:rsid w:val="007D3FE7"/>
    <w:rsid w:val="007D6688"/>
    <w:rsid w:val="007E0A0A"/>
    <w:rsid w:val="007E0A36"/>
    <w:rsid w:val="007E1C59"/>
    <w:rsid w:val="007E4F64"/>
    <w:rsid w:val="007E53BA"/>
    <w:rsid w:val="007E5953"/>
    <w:rsid w:val="007F0563"/>
    <w:rsid w:val="007F336A"/>
    <w:rsid w:val="007F532E"/>
    <w:rsid w:val="007F5E15"/>
    <w:rsid w:val="007F6E5B"/>
    <w:rsid w:val="007F78D8"/>
    <w:rsid w:val="008020DE"/>
    <w:rsid w:val="00802B80"/>
    <w:rsid w:val="00804F7D"/>
    <w:rsid w:val="00812AC3"/>
    <w:rsid w:val="00812CCD"/>
    <w:rsid w:val="00814F97"/>
    <w:rsid w:val="00815A9B"/>
    <w:rsid w:val="00816DEA"/>
    <w:rsid w:val="00820769"/>
    <w:rsid w:val="00822829"/>
    <w:rsid w:val="00825204"/>
    <w:rsid w:val="00825E4C"/>
    <w:rsid w:val="00827860"/>
    <w:rsid w:val="00827D64"/>
    <w:rsid w:val="00831F66"/>
    <w:rsid w:val="00832131"/>
    <w:rsid w:val="00832B3F"/>
    <w:rsid w:val="00835C08"/>
    <w:rsid w:val="00837569"/>
    <w:rsid w:val="00837F5A"/>
    <w:rsid w:val="00841FFF"/>
    <w:rsid w:val="00843673"/>
    <w:rsid w:val="00847AE8"/>
    <w:rsid w:val="00851A93"/>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0E4D"/>
    <w:rsid w:val="00883ABC"/>
    <w:rsid w:val="0088497E"/>
    <w:rsid w:val="00886837"/>
    <w:rsid w:val="0088782D"/>
    <w:rsid w:val="0089120A"/>
    <w:rsid w:val="00891B4A"/>
    <w:rsid w:val="00891EFD"/>
    <w:rsid w:val="008921D8"/>
    <w:rsid w:val="00892E88"/>
    <w:rsid w:val="00894476"/>
    <w:rsid w:val="00894A73"/>
    <w:rsid w:val="00894C9B"/>
    <w:rsid w:val="00895CBE"/>
    <w:rsid w:val="008A026C"/>
    <w:rsid w:val="008A2F5E"/>
    <w:rsid w:val="008A4D0C"/>
    <w:rsid w:val="008A56B9"/>
    <w:rsid w:val="008A6BC7"/>
    <w:rsid w:val="008B301A"/>
    <w:rsid w:val="008B40BD"/>
    <w:rsid w:val="008B43AD"/>
    <w:rsid w:val="008B4542"/>
    <w:rsid w:val="008B5B58"/>
    <w:rsid w:val="008B79D5"/>
    <w:rsid w:val="008B7B35"/>
    <w:rsid w:val="008C00ED"/>
    <w:rsid w:val="008C7227"/>
    <w:rsid w:val="008C7AF1"/>
    <w:rsid w:val="008D02A9"/>
    <w:rsid w:val="008D0B27"/>
    <w:rsid w:val="008D0F84"/>
    <w:rsid w:val="008D1028"/>
    <w:rsid w:val="008D2A70"/>
    <w:rsid w:val="008D4929"/>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602"/>
    <w:rsid w:val="00903BBA"/>
    <w:rsid w:val="009069F0"/>
    <w:rsid w:val="00913416"/>
    <w:rsid w:val="00914D4C"/>
    <w:rsid w:val="00915CBD"/>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43F46"/>
    <w:rsid w:val="009508DB"/>
    <w:rsid w:val="009509C2"/>
    <w:rsid w:val="009522A0"/>
    <w:rsid w:val="00952A2E"/>
    <w:rsid w:val="00953B25"/>
    <w:rsid w:val="0095584C"/>
    <w:rsid w:val="00956602"/>
    <w:rsid w:val="00961A11"/>
    <w:rsid w:val="00963430"/>
    <w:rsid w:val="0096414A"/>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26D"/>
    <w:rsid w:val="009C069D"/>
    <w:rsid w:val="009C0AC4"/>
    <w:rsid w:val="009C0EE1"/>
    <w:rsid w:val="009C1506"/>
    <w:rsid w:val="009C4AD3"/>
    <w:rsid w:val="009C514B"/>
    <w:rsid w:val="009C7103"/>
    <w:rsid w:val="009D1D13"/>
    <w:rsid w:val="009D2933"/>
    <w:rsid w:val="009D2EE2"/>
    <w:rsid w:val="009D6C69"/>
    <w:rsid w:val="009E141F"/>
    <w:rsid w:val="009E387A"/>
    <w:rsid w:val="009E5BD0"/>
    <w:rsid w:val="009E6C59"/>
    <w:rsid w:val="009F242C"/>
    <w:rsid w:val="009F325F"/>
    <w:rsid w:val="009F6237"/>
    <w:rsid w:val="009F727C"/>
    <w:rsid w:val="00A01027"/>
    <w:rsid w:val="00A01B55"/>
    <w:rsid w:val="00A03DE9"/>
    <w:rsid w:val="00A047C7"/>
    <w:rsid w:val="00A048A1"/>
    <w:rsid w:val="00A1202E"/>
    <w:rsid w:val="00A128D8"/>
    <w:rsid w:val="00A1494E"/>
    <w:rsid w:val="00A158EF"/>
    <w:rsid w:val="00A165D5"/>
    <w:rsid w:val="00A168F8"/>
    <w:rsid w:val="00A21F82"/>
    <w:rsid w:val="00A22342"/>
    <w:rsid w:val="00A223EB"/>
    <w:rsid w:val="00A22B0D"/>
    <w:rsid w:val="00A239DD"/>
    <w:rsid w:val="00A24A0C"/>
    <w:rsid w:val="00A260B6"/>
    <w:rsid w:val="00A3206C"/>
    <w:rsid w:val="00A327E9"/>
    <w:rsid w:val="00A36611"/>
    <w:rsid w:val="00A36F19"/>
    <w:rsid w:val="00A370A7"/>
    <w:rsid w:val="00A374C1"/>
    <w:rsid w:val="00A408A2"/>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1BB5"/>
    <w:rsid w:val="00A936F9"/>
    <w:rsid w:val="00A937D6"/>
    <w:rsid w:val="00A94C6F"/>
    <w:rsid w:val="00A96ABF"/>
    <w:rsid w:val="00AA016D"/>
    <w:rsid w:val="00AA1256"/>
    <w:rsid w:val="00AA5537"/>
    <w:rsid w:val="00AA63C8"/>
    <w:rsid w:val="00AA701A"/>
    <w:rsid w:val="00AB0F1D"/>
    <w:rsid w:val="00AB1A7E"/>
    <w:rsid w:val="00AB1B71"/>
    <w:rsid w:val="00AB393E"/>
    <w:rsid w:val="00AB3CE3"/>
    <w:rsid w:val="00AB5C51"/>
    <w:rsid w:val="00AB77AE"/>
    <w:rsid w:val="00AC179B"/>
    <w:rsid w:val="00AC286C"/>
    <w:rsid w:val="00AC5D8E"/>
    <w:rsid w:val="00AC68FC"/>
    <w:rsid w:val="00AC6C12"/>
    <w:rsid w:val="00AC7DDF"/>
    <w:rsid w:val="00AD14C7"/>
    <w:rsid w:val="00AD55C1"/>
    <w:rsid w:val="00AE0276"/>
    <w:rsid w:val="00AE0B44"/>
    <w:rsid w:val="00AE1248"/>
    <w:rsid w:val="00AE1814"/>
    <w:rsid w:val="00AE185C"/>
    <w:rsid w:val="00AE229F"/>
    <w:rsid w:val="00AE2BB2"/>
    <w:rsid w:val="00AE5C6C"/>
    <w:rsid w:val="00AF38A7"/>
    <w:rsid w:val="00AF3D85"/>
    <w:rsid w:val="00AF4728"/>
    <w:rsid w:val="00AF5BDF"/>
    <w:rsid w:val="00AF72D3"/>
    <w:rsid w:val="00AF7F62"/>
    <w:rsid w:val="00B009EA"/>
    <w:rsid w:val="00B0183D"/>
    <w:rsid w:val="00B0265D"/>
    <w:rsid w:val="00B030CE"/>
    <w:rsid w:val="00B03580"/>
    <w:rsid w:val="00B05259"/>
    <w:rsid w:val="00B06AB5"/>
    <w:rsid w:val="00B079C8"/>
    <w:rsid w:val="00B10A71"/>
    <w:rsid w:val="00B13B52"/>
    <w:rsid w:val="00B21627"/>
    <w:rsid w:val="00B222AE"/>
    <w:rsid w:val="00B225A6"/>
    <w:rsid w:val="00B245BF"/>
    <w:rsid w:val="00B25B3D"/>
    <w:rsid w:val="00B25E28"/>
    <w:rsid w:val="00B30DF4"/>
    <w:rsid w:val="00B31E31"/>
    <w:rsid w:val="00B3279C"/>
    <w:rsid w:val="00B33BB0"/>
    <w:rsid w:val="00B35078"/>
    <w:rsid w:val="00B35791"/>
    <w:rsid w:val="00B35931"/>
    <w:rsid w:val="00B36139"/>
    <w:rsid w:val="00B372EB"/>
    <w:rsid w:val="00B37C96"/>
    <w:rsid w:val="00B37E27"/>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672E8"/>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2601"/>
    <w:rsid w:val="00B97AC4"/>
    <w:rsid w:val="00BA03C7"/>
    <w:rsid w:val="00BA279A"/>
    <w:rsid w:val="00BA3216"/>
    <w:rsid w:val="00BA38AF"/>
    <w:rsid w:val="00BA4FFB"/>
    <w:rsid w:val="00BA50E4"/>
    <w:rsid w:val="00BA5C12"/>
    <w:rsid w:val="00BB0F86"/>
    <w:rsid w:val="00BB1020"/>
    <w:rsid w:val="00BB15FE"/>
    <w:rsid w:val="00BB18D6"/>
    <w:rsid w:val="00BB1DA3"/>
    <w:rsid w:val="00BB1E92"/>
    <w:rsid w:val="00BB2914"/>
    <w:rsid w:val="00BB47F8"/>
    <w:rsid w:val="00BB649D"/>
    <w:rsid w:val="00BB6537"/>
    <w:rsid w:val="00BB6580"/>
    <w:rsid w:val="00BB6F3A"/>
    <w:rsid w:val="00BC22CB"/>
    <w:rsid w:val="00BC2F6A"/>
    <w:rsid w:val="00BC3253"/>
    <w:rsid w:val="00BC6875"/>
    <w:rsid w:val="00BC7204"/>
    <w:rsid w:val="00BD1282"/>
    <w:rsid w:val="00BD185E"/>
    <w:rsid w:val="00BD2AA5"/>
    <w:rsid w:val="00BD2E49"/>
    <w:rsid w:val="00BD319D"/>
    <w:rsid w:val="00BD33A1"/>
    <w:rsid w:val="00BD3A1C"/>
    <w:rsid w:val="00BD7C9C"/>
    <w:rsid w:val="00BE4093"/>
    <w:rsid w:val="00BE5AFC"/>
    <w:rsid w:val="00BE6F3E"/>
    <w:rsid w:val="00BE7168"/>
    <w:rsid w:val="00BF0180"/>
    <w:rsid w:val="00BF0FA0"/>
    <w:rsid w:val="00BF1245"/>
    <w:rsid w:val="00BF1A13"/>
    <w:rsid w:val="00BF1F78"/>
    <w:rsid w:val="00BF6899"/>
    <w:rsid w:val="00BF7025"/>
    <w:rsid w:val="00BF79A3"/>
    <w:rsid w:val="00BF7F2E"/>
    <w:rsid w:val="00C001F6"/>
    <w:rsid w:val="00C02882"/>
    <w:rsid w:val="00C028C0"/>
    <w:rsid w:val="00C03646"/>
    <w:rsid w:val="00C03C66"/>
    <w:rsid w:val="00C04E87"/>
    <w:rsid w:val="00C06E51"/>
    <w:rsid w:val="00C11591"/>
    <w:rsid w:val="00C12AA7"/>
    <w:rsid w:val="00C1625C"/>
    <w:rsid w:val="00C17850"/>
    <w:rsid w:val="00C2010A"/>
    <w:rsid w:val="00C33080"/>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C18"/>
    <w:rsid w:val="00CC4FEE"/>
    <w:rsid w:val="00CD02E8"/>
    <w:rsid w:val="00CD05B3"/>
    <w:rsid w:val="00CD0AEA"/>
    <w:rsid w:val="00CD1A36"/>
    <w:rsid w:val="00CD26EE"/>
    <w:rsid w:val="00CD5B27"/>
    <w:rsid w:val="00CD7693"/>
    <w:rsid w:val="00CE0C39"/>
    <w:rsid w:val="00CE20D3"/>
    <w:rsid w:val="00CE22A0"/>
    <w:rsid w:val="00CE3510"/>
    <w:rsid w:val="00CE4AEC"/>
    <w:rsid w:val="00CE6A1F"/>
    <w:rsid w:val="00CE7114"/>
    <w:rsid w:val="00CF3308"/>
    <w:rsid w:val="00CF3A3C"/>
    <w:rsid w:val="00CF3A79"/>
    <w:rsid w:val="00CF3B08"/>
    <w:rsid w:val="00CF41E4"/>
    <w:rsid w:val="00CF5155"/>
    <w:rsid w:val="00CF6F03"/>
    <w:rsid w:val="00CF7078"/>
    <w:rsid w:val="00CF73E3"/>
    <w:rsid w:val="00D0155C"/>
    <w:rsid w:val="00D01589"/>
    <w:rsid w:val="00D01CB8"/>
    <w:rsid w:val="00D01F80"/>
    <w:rsid w:val="00D02689"/>
    <w:rsid w:val="00D029D7"/>
    <w:rsid w:val="00D044F6"/>
    <w:rsid w:val="00D04E2B"/>
    <w:rsid w:val="00D10B1B"/>
    <w:rsid w:val="00D10E59"/>
    <w:rsid w:val="00D12E46"/>
    <w:rsid w:val="00D15E68"/>
    <w:rsid w:val="00D1689B"/>
    <w:rsid w:val="00D1700E"/>
    <w:rsid w:val="00D20426"/>
    <w:rsid w:val="00D23AD2"/>
    <w:rsid w:val="00D2430C"/>
    <w:rsid w:val="00D2513F"/>
    <w:rsid w:val="00D25DC0"/>
    <w:rsid w:val="00D25FDC"/>
    <w:rsid w:val="00D325E1"/>
    <w:rsid w:val="00D3526C"/>
    <w:rsid w:val="00D36DAD"/>
    <w:rsid w:val="00D37089"/>
    <w:rsid w:val="00D37A90"/>
    <w:rsid w:val="00D4190A"/>
    <w:rsid w:val="00D41C4C"/>
    <w:rsid w:val="00D4399E"/>
    <w:rsid w:val="00D46F55"/>
    <w:rsid w:val="00D5357E"/>
    <w:rsid w:val="00D562A2"/>
    <w:rsid w:val="00D6290F"/>
    <w:rsid w:val="00D63CA0"/>
    <w:rsid w:val="00D64293"/>
    <w:rsid w:val="00D70299"/>
    <w:rsid w:val="00D702AB"/>
    <w:rsid w:val="00D70CB6"/>
    <w:rsid w:val="00D71635"/>
    <w:rsid w:val="00D71816"/>
    <w:rsid w:val="00D750BE"/>
    <w:rsid w:val="00D759F7"/>
    <w:rsid w:val="00D77C70"/>
    <w:rsid w:val="00D847CD"/>
    <w:rsid w:val="00D851AC"/>
    <w:rsid w:val="00D85498"/>
    <w:rsid w:val="00D855A1"/>
    <w:rsid w:val="00D86FCB"/>
    <w:rsid w:val="00D87708"/>
    <w:rsid w:val="00D87EC6"/>
    <w:rsid w:val="00D933FE"/>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3AA1"/>
    <w:rsid w:val="00DC4339"/>
    <w:rsid w:val="00DC4E7C"/>
    <w:rsid w:val="00DC69C2"/>
    <w:rsid w:val="00DC7746"/>
    <w:rsid w:val="00DC7878"/>
    <w:rsid w:val="00DC7DF9"/>
    <w:rsid w:val="00DC7F50"/>
    <w:rsid w:val="00DD0CDE"/>
    <w:rsid w:val="00DD17BB"/>
    <w:rsid w:val="00DD1A5F"/>
    <w:rsid w:val="00DD1FC5"/>
    <w:rsid w:val="00DD37E6"/>
    <w:rsid w:val="00DD6D9F"/>
    <w:rsid w:val="00DD7DFA"/>
    <w:rsid w:val="00DE1CA7"/>
    <w:rsid w:val="00DE217F"/>
    <w:rsid w:val="00DE341E"/>
    <w:rsid w:val="00DE3698"/>
    <w:rsid w:val="00DE3F7E"/>
    <w:rsid w:val="00DE49E3"/>
    <w:rsid w:val="00DE4A0E"/>
    <w:rsid w:val="00DE5AF0"/>
    <w:rsid w:val="00DE6541"/>
    <w:rsid w:val="00DE745E"/>
    <w:rsid w:val="00DE7EA7"/>
    <w:rsid w:val="00DF1DEE"/>
    <w:rsid w:val="00DF201D"/>
    <w:rsid w:val="00DF24E0"/>
    <w:rsid w:val="00DF6894"/>
    <w:rsid w:val="00DF7A2E"/>
    <w:rsid w:val="00E00310"/>
    <w:rsid w:val="00E00750"/>
    <w:rsid w:val="00E01D53"/>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37AD"/>
    <w:rsid w:val="00E54559"/>
    <w:rsid w:val="00E54A25"/>
    <w:rsid w:val="00E61A7C"/>
    <w:rsid w:val="00E63811"/>
    <w:rsid w:val="00E640FB"/>
    <w:rsid w:val="00E6554E"/>
    <w:rsid w:val="00E670A7"/>
    <w:rsid w:val="00E73175"/>
    <w:rsid w:val="00E73EF2"/>
    <w:rsid w:val="00E744E3"/>
    <w:rsid w:val="00E74EE8"/>
    <w:rsid w:val="00E7663F"/>
    <w:rsid w:val="00E77DCB"/>
    <w:rsid w:val="00E82660"/>
    <w:rsid w:val="00E86422"/>
    <w:rsid w:val="00E87356"/>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B792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A42"/>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6AD2"/>
    <w:rsid w:val="00F474D9"/>
    <w:rsid w:val="00F47CB7"/>
    <w:rsid w:val="00F50250"/>
    <w:rsid w:val="00F50672"/>
    <w:rsid w:val="00F51265"/>
    <w:rsid w:val="00F51F79"/>
    <w:rsid w:val="00F5404F"/>
    <w:rsid w:val="00F54505"/>
    <w:rsid w:val="00F54F47"/>
    <w:rsid w:val="00F54F9C"/>
    <w:rsid w:val="00F55878"/>
    <w:rsid w:val="00F61690"/>
    <w:rsid w:val="00F64A10"/>
    <w:rsid w:val="00F64B33"/>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097"/>
    <w:rsid w:val="00FA7DD4"/>
    <w:rsid w:val="00FB48CB"/>
    <w:rsid w:val="00FC45B6"/>
    <w:rsid w:val="00FC4792"/>
    <w:rsid w:val="00FC6BB5"/>
    <w:rsid w:val="00FC6E93"/>
    <w:rsid w:val="00FC789A"/>
    <w:rsid w:val="00FD0F9B"/>
    <w:rsid w:val="00FD2446"/>
    <w:rsid w:val="00FD26EA"/>
    <w:rsid w:val="00FD3FA2"/>
    <w:rsid w:val="00FE0B1D"/>
    <w:rsid w:val="00FE156E"/>
    <w:rsid w:val="00FE2A26"/>
    <w:rsid w:val="00FE404A"/>
    <w:rsid w:val="00FE46D4"/>
    <w:rsid w:val="00FE46EF"/>
    <w:rsid w:val="00FE6A04"/>
    <w:rsid w:val="00FE7F7A"/>
    <w:rsid w:val="00FF3F26"/>
    <w:rsid w:val="00FF4D78"/>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2587">
      <w:bodyDiv w:val="1"/>
      <w:marLeft w:val="0"/>
      <w:marRight w:val="0"/>
      <w:marTop w:val="0"/>
      <w:marBottom w:val="0"/>
      <w:divBdr>
        <w:top w:val="none" w:sz="0" w:space="0" w:color="auto"/>
        <w:left w:val="none" w:sz="0" w:space="0" w:color="auto"/>
        <w:bottom w:val="none" w:sz="0" w:space="0" w:color="auto"/>
        <w:right w:val="none" w:sz="0" w:space="0" w:color="auto"/>
      </w:divBdr>
    </w:div>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 w:id="168396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DC40-E1DA-47BB-8C2E-87A071625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1030</Words>
  <Characters>5873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6</cp:revision>
  <cp:lastPrinted>2018-10-11T13:55:00Z</cp:lastPrinted>
  <dcterms:created xsi:type="dcterms:W3CDTF">2018-10-11T12:53:00Z</dcterms:created>
  <dcterms:modified xsi:type="dcterms:W3CDTF">2018-10-11T14:09:00Z</dcterms:modified>
</cp:coreProperties>
</file>